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6F" w:rsidRPr="00D955CF" w:rsidRDefault="00D955CF" w:rsidP="00EB1FE5">
      <w:pPr>
        <w:snapToGrid w:val="0"/>
        <w:spacing w:line="440" w:lineRule="exact"/>
        <w:jc w:val="center"/>
        <w:rPr>
          <w:rFonts w:ascii="宋体" w:eastAsia="宋体" w:hAnsi="宋体" w:cstheme="majorBidi"/>
          <w:b/>
          <w:sz w:val="36"/>
          <w:szCs w:val="36"/>
        </w:rPr>
      </w:pPr>
      <w:r w:rsidRPr="00D955CF">
        <w:rPr>
          <w:rFonts w:ascii="宋体" w:eastAsia="宋体" w:hAnsi="宋体" w:cstheme="majorBidi" w:hint="eastAsia"/>
          <w:b/>
          <w:sz w:val="36"/>
          <w:szCs w:val="36"/>
        </w:rPr>
        <w:t>2021年度</w:t>
      </w:r>
      <w:r w:rsidR="000F3CB9" w:rsidRPr="00D955CF">
        <w:rPr>
          <w:rFonts w:ascii="宋体" w:eastAsia="宋体" w:hAnsi="宋体" w:cstheme="majorBidi"/>
          <w:b/>
          <w:sz w:val="36"/>
          <w:szCs w:val="36"/>
        </w:rPr>
        <w:t>行远“五&amp;十”</w:t>
      </w:r>
      <w:r w:rsidRPr="00D955CF">
        <w:rPr>
          <w:rFonts w:ascii="宋体" w:eastAsia="宋体" w:hAnsi="宋体" w:cstheme="majorBidi"/>
          <w:b/>
          <w:sz w:val="36"/>
          <w:szCs w:val="36"/>
        </w:rPr>
        <w:t>党龄党员</w:t>
      </w:r>
      <w:r w:rsidR="000F3CB9" w:rsidRPr="00D955CF">
        <w:rPr>
          <w:rFonts w:ascii="宋体" w:eastAsia="宋体" w:hAnsi="宋体" w:cstheme="majorBidi"/>
          <w:b/>
          <w:sz w:val="36"/>
          <w:szCs w:val="36"/>
        </w:rPr>
        <w:t>政治生日座谈会发言稿</w:t>
      </w:r>
    </w:p>
    <w:p w:rsidR="00907118" w:rsidRDefault="00907118" w:rsidP="00AD2BEC">
      <w:pPr>
        <w:snapToGrid w:val="0"/>
        <w:spacing w:beforeLines="50" w:before="156" w:afterLines="50" w:after="156" w:line="440" w:lineRule="exact"/>
        <w:jc w:val="center"/>
        <w:rPr>
          <w:rFonts w:ascii="楷体" w:eastAsia="楷体" w:hAnsi="楷体" w:cstheme="majorBidi" w:hint="eastAsia"/>
          <w:sz w:val="28"/>
          <w:szCs w:val="28"/>
        </w:rPr>
      </w:pPr>
      <w:bookmarkStart w:id="0" w:name="_GoBack"/>
      <w:bookmarkEnd w:id="0"/>
    </w:p>
    <w:p w:rsidR="00D431E4" w:rsidRDefault="00AD2BEC" w:rsidP="00AD2BEC">
      <w:pPr>
        <w:snapToGrid w:val="0"/>
        <w:spacing w:beforeLines="50" w:before="156" w:afterLines="50" w:after="156" w:line="440" w:lineRule="exact"/>
        <w:jc w:val="center"/>
        <w:rPr>
          <w:rFonts w:ascii="楷体" w:eastAsia="楷体" w:hAnsi="楷体" w:cstheme="majorBidi"/>
          <w:sz w:val="28"/>
          <w:szCs w:val="28"/>
        </w:rPr>
      </w:pPr>
      <w:r w:rsidRPr="00D955CF">
        <w:rPr>
          <w:rFonts w:ascii="楷体" w:eastAsia="楷体" w:hAnsi="楷体" w:cstheme="majorBidi" w:hint="eastAsia"/>
          <w:sz w:val="28"/>
          <w:szCs w:val="28"/>
        </w:rPr>
        <w:t>统战部</w:t>
      </w:r>
      <w:r w:rsidR="00D955CF">
        <w:rPr>
          <w:rFonts w:ascii="楷体" w:eastAsia="楷体" w:hAnsi="楷体" w:cstheme="majorBidi" w:hint="eastAsia"/>
          <w:sz w:val="28"/>
          <w:szCs w:val="28"/>
        </w:rPr>
        <w:t>党支部</w:t>
      </w:r>
      <w:r w:rsidRPr="00D955CF">
        <w:rPr>
          <w:rFonts w:ascii="楷体" w:eastAsia="楷体" w:hAnsi="楷体" w:cstheme="majorBidi" w:hint="eastAsia"/>
          <w:sz w:val="28"/>
          <w:szCs w:val="28"/>
        </w:rPr>
        <w:t xml:space="preserve"> </w:t>
      </w:r>
      <w:r w:rsidRPr="00D955CF">
        <w:rPr>
          <w:rFonts w:ascii="楷体" w:eastAsia="楷体" w:hAnsi="楷体" w:cstheme="majorBidi"/>
          <w:sz w:val="28"/>
          <w:szCs w:val="28"/>
        </w:rPr>
        <w:t xml:space="preserve"> </w:t>
      </w:r>
      <w:r w:rsidRPr="00D955CF">
        <w:rPr>
          <w:rFonts w:ascii="楷体" w:eastAsia="楷体" w:hAnsi="楷体" w:cstheme="majorBidi" w:hint="eastAsia"/>
          <w:sz w:val="28"/>
          <w:szCs w:val="28"/>
        </w:rPr>
        <w:t>王俊玲</w:t>
      </w:r>
    </w:p>
    <w:p w:rsidR="00AD2BEC" w:rsidRDefault="00AD2BEC" w:rsidP="00EB1FE5">
      <w:pPr>
        <w:snapToGrid w:val="0"/>
        <w:spacing w:line="440" w:lineRule="exact"/>
        <w:rPr>
          <w:rFonts w:asciiTheme="majorBidi" w:eastAsia="仿宋_GB2312" w:hAnsiTheme="majorBidi" w:cstheme="majorBidi"/>
          <w:sz w:val="30"/>
          <w:szCs w:val="30"/>
        </w:rPr>
      </w:pPr>
    </w:p>
    <w:p w:rsidR="000F3CB9" w:rsidRPr="00D955CF" w:rsidRDefault="000F3CB9" w:rsidP="00D955CF">
      <w:pPr>
        <w:snapToGrid w:val="0"/>
        <w:spacing w:line="500" w:lineRule="exact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/>
          <w:sz w:val="32"/>
          <w:szCs w:val="32"/>
        </w:rPr>
        <w:t>各位领导，老师们：</w:t>
      </w:r>
    </w:p>
    <w:p w:rsidR="000F3CB9" w:rsidRPr="00D955CF" w:rsidRDefault="000F3CB9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/>
          <w:sz w:val="32"/>
          <w:szCs w:val="32"/>
        </w:rPr>
        <w:t>大家好！</w:t>
      </w:r>
    </w:p>
    <w:p w:rsidR="000F3CB9" w:rsidRPr="00D955CF" w:rsidRDefault="0029418E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/>
          <w:sz w:val="32"/>
          <w:szCs w:val="32"/>
        </w:rPr>
        <w:t>我们每个人都有自己的生日，一般是指出生纪念日，</w:t>
      </w:r>
      <w:r w:rsidR="000C5CC6" w:rsidRPr="00D955CF">
        <w:rPr>
          <w:rFonts w:ascii="仿宋" w:eastAsia="仿宋" w:hAnsi="仿宋" w:cstheme="majorBidi"/>
          <w:sz w:val="32"/>
          <w:szCs w:val="32"/>
        </w:rPr>
        <w:t>以示我们对生命的珍重</w:t>
      </w:r>
      <w:r w:rsidR="004B57BE" w:rsidRPr="00D955CF">
        <w:rPr>
          <w:rFonts w:ascii="仿宋" w:eastAsia="仿宋" w:hAnsi="仿宋" w:cstheme="majorBidi"/>
          <w:sz w:val="32"/>
          <w:szCs w:val="32"/>
        </w:rPr>
        <w:t>和</w:t>
      </w:r>
      <w:r w:rsidR="000C5CC6" w:rsidRPr="00D955CF">
        <w:rPr>
          <w:rFonts w:ascii="仿宋" w:eastAsia="仿宋" w:hAnsi="仿宋" w:cstheme="majorBidi"/>
          <w:sz w:val="32"/>
          <w:szCs w:val="32"/>
        </w:rPr>
        <w:t>对年轮的记载。对于共产党员来说，</w:t>
      </w:r>
      <w:r w:rsidR="004B57BE" w:rsidRPr="00D955CF">
        <w:rPr>
          <w:rFonts w:ascii="仿宋" w:eastAsia="仿宋" w:hAnsi="仿宋" w:cstheme="majorBidi"/>
          <w:sz w:val="32"/>
          <w:szCs w:val="32"/>
        </w:rPr>
        <w:t>我们还有一个</w:t>
      </w:r>
      <w:r w:rsidR="000C5CC6" w:rsidRPr="00D955CF">
        <w:rPr>
          <w:rFonts w:ascii="仿宋" w:eastAsia="仿宋" w:hAnsi="仿宋" w:cstheme="majorBidi"/>
          <w:sz w:val="32"/>
          <w:szCs w:val="32"/>
        </w:rPr>
        <w:t>生日就是政治生日，表达我们对党的忠诚</w:t>
      </w:r>
      <w:r w:rsidR="004B57BE" w:rsidRPr="00D955CF">
        <w:rPr>
          <w:rFonts w:ascii="仿宋" w:eastAsia="仿宋" w:hAnsi="仿宋" w:cstheme="majorBidi"/>
          <w:sz w:val="32"/>
          <w:szCs w:val="32"/>
        </w:rPr>
        <w:t>和</w:t>
      </w:r>
      <w:r w:rsidR="000C5CC6" w:rsidRPr="00D955CF">
        <w:rPr>
          <w:rFonts w:ascii="仿宋" w:eastAsia="仿宋" w:hAnsi="仿宋" w:cstheme="majorBidi"/>
          <w:sz w:val="32"/>
          <w:szCs w:val="32"/>
        </w:rPr>
        <w:t>对信仰的坚守。</w:t>
      </w:r>
      <w:r w:rsidR="000F3CB9" w:rsidRPr="00D955CF">
        <w:rPr>
          <w:rFonts w:ascii="仿宋" w:eastAsia="仿宋" w:hAnsi="仿宋" w:cstheme="majorBidi"/>
          <w:sz w:val="32"/>
          <w:szCs w:val="32"/>
        </w:rPr>
        <w:t>今天机关党委为机关党员庆祝政治生日，</w:t>
      </w:r>
      <w:r w:rsidR="000C5CC6" w:rsidRPr="00D955CF">
        <w:rPr>
          <w:rFonts w:ascii="仿宋" w:eastAsia="仿宋" w:hAnsi="仿宋" w:cstheme="majorBidi"/>
          <w:sz w:val="32"/>
          <w:szCs w:val="32"/>
        </w:rPr>
        <w:t>带领大家</w:t>
      </w:r>
      <w:r w:rsidR="000F3CB9" w:rsidRPr="00D955CF">
        <w:rPr>
          <w:rFonts w:ascii="仿宋" w:eastAsia="仿宋" w:hAnsi="仿宋" w:cstheme="majorBidi"/>
          <w:sz w:val="32"/>
          <w:szCs w:val="32"/>
        </w:rPr>
        <w:t>重温入党初心，永葆先进本色</w:t>
      </w:r>
      <w:r w:rsidR="00423386" w:rsidRPr="00D955CF">
        <w:rPr>
          <w:rFonts w:ascii="仿宋" w:eastAsia="仿宋" w:hAnsi="仿宋" w:cstheme="majorBidi" w:hint="eastAsia"/>
          <w:sz w:val="32"/>
          <w:szCs w:val="32"/>
        </w:rPr>
        <w:t>。</w:t>
      </w:r>
      <w:r w:rsidR="00FA4698" w:rsidRPr="00D955CF">
        <w:rPr>
          <w:rFonts w:ascii="仿宋" w:eastAsia="仿宋" w:hAnsi="仿宋" w:cstheme="majorBidi"/>
          <w:sz w:val="32"/>
          <w:szCs w:val="32"/>
        </w:rPr>
        <w:t>尽管我</w:t>
      </w:r>
      <w:r w:rsidR="00661CF8" w:rsidRPr="00D955CF">
        <w:rPr>
          <w:rFonts w:ascii="仿宋" w:eastAsia="仿宋" w:hAnsi="仿宋" w:cstheme="majorBidi"/>
          <w:sz w:val="32"/>
          <w:szCs w:val="32"/>
        </w:rPr>
        <w:t>已有20年</w:t>
      </w:r>
      <w:r w:rsidR="009E3CF0" w:rsidRPr="00D955CF">
        <w:rPr>
          <w:rFonts w:ascii="仿宋" w:eastAsia="仿宋" w:hAnsi="仿宋" w:cstheme="majorBidi"/>
          <w:sz w:val="32"/>
          <w:szCs w:val="32"/>
        </w:rPr>
        <w:t>党龄</w:t>
      </w:r>
      <w:r w:rsidR="00FA4698" w:rsidRPr="00D955CF">
        <w:rPr>
          <w:rFonts w:ascii="仿宋" w:eastAsia="仿宋" w:hAnsi="仿宋" w:cstheme="majorBidi"/>
          <w:sz w:val="32"/>
          <w:szCs w:val="32"/>
        </w:rPr>
        <w:t>，</w:t>
      </w:r>
      <w:r w:rsidR="000F3CB9" w:rsidRPr="00D955CF">
        <w:rPr>
          <w:rFonts w:ascii="仿宋" w:eastAsia="仿宋" w:hAnsi="仿宋" w:cstheme="majorBidi"/>
          <w:sz w:val="32"/>
          <w:szCs w:val="32"/>
        </w:rPr>
        <w:t>这</w:t>
      </w:r>
      <w:r w:rsidR="00FA4698" w:rsidRPr="00D955CF">
        <w:rPr>
          <w:rFonts w:ascii="仿宋" w:eastAsia="仿宋" w:hAnsi="仿宋" w:cstheme="majorBidi"/>
          <w:sz w:val="32"/>
          <w:szCs w:val="32"/>
        </w:rPr>
        <w:t>却是</w:t>
      </w:r>
      <w:r w:rsidR="000F3CB9" w:rsidRPr="00D955CF">
        <w:rPr>
          <w:rFonts w:ascii="仿宋" w:eastAsia="仿宋" w:hAnsi="仿宋" w:cstheme="majorBidi"/>
          <w:sz w:val="32"/>
          <w:szCs w:val="32"/>
        </w:rPr>
        <w:t>第一次参加</w:t>
      </w:r>
      <w:r w:rsidR="00BD54D6" w:rsidRPr="00D955CF">
        <w:rPr>
          <w:rFonts w:ascii="仿宋" w:eastAsia="仿宋" w:hAnsi="仿宋" w:cstheme="majorBidi"/>
          <w:sz w:val="32"/>
          <w:szCs w:val="32"/>
        </w:rPr>
        <w:t>集体</w:t>
      </w:r>
      <w:r w:rsidR="00FA4698" w:rsidRPr="00D955CF">
        <w:rPr>
          <w:rFonts w:ascii="仿宋" w:eastAsia="仿宋" w:hAnsi="仿宋" w:cstheme="majorBidi"/>
          <w:sz w:val="32"/>
          <w:szCs w:val="32"/>
        </w:rPr>
        <w:t>政治生日</w:t>
      </w:r>
      <w:r w:rsidR="000F3CB9" w:rsidRPr="00D955CF">
        <w:rPr>
          <w:rFonts w:ascii="仿宋" w:eastAsia="仿宋" w:hAnsi="仿宋" w:cstheme="majorBidi"/>
          <w:sz w:val="32"/>
          <w:szCs w:val="32"/>
        </w:rPr>
        <w:t>，</w:t>
      </w:r>
      <w:r w:rsidR="00897A2D" w:rsidRPr="00D955CF">
        <w:rPr>
          <w:rFonts w:ascii="仿宋" w:eastAsia="仿宋" w:hAnsi="仿宋" w:cstheme="majorBidi"/>
          <w:sz w:val="32"/>
          <w:szCs w:val="32"/>
        </w:rPr>
        <w:t>因此</w:t>
      </w:r>
      <w:r w:rsidR="000F3CB9" w:rsidRPr="00D955CF">
        <w:rPr>
          <w:rFonts w:ascii="仿宋" w:eastAsia="仿宋" w:hAnsi="仿宋" w:cstheme="majorBidi"/>
          <w:sz w:val="32"/>
          <w:szCs w:val="32"/>
        </w:rPr>
        <w:t>必将</w:t>
      </w:r>
      <w:r w:rsidR="00BD54D6" w:rsidRPr="00D955CF">
        <w:rPr>
          <w:rFonts w:ascii="仿宋" w:eastAsia="仿宋" w:hAnsi="仿宋" w:cstheme="majorBidi"/>
          <w:sz w:val="32"/>
          <w:szCs w:val="32"/>
        </w:rPr>
        <w:t>永生难忘</w:t>
      </w:r>
      <w:r w:rsidR="000F3CB9" w:rsidRPr="00D955CF">
        <w:rPr>
          <w:rFonts w:ascii="仿宋" w:eastAsia="仿宋" w:hAnsi="仿宋" w:cstheme="majorBidi"/>
          <w:sz w:val="32"/>
          <w:szCs w:val="32"/>
        </w:rPr>
        <w:t>；更可喜的事，</w:t>
      </w:r>
      <w:r w:rsidR="00897A2D" w:rsidRPr="00D955CF">
        <w:rPr>
          <w:rFonts w:ascii="仿宋" w:eastAsia="仿宋" w:hAnsi="仿宋" w:cstheme="majorBidi"/>
          <w:sz w:val="32"/>
          <w:szCs w:val="32"/>
        </w:rPr>
        <w:t>政治生日</w:t>
      </w:r>
      <w:r w:rsidR="000F3CB9" w:rsidRPr="00D955CF">
        <w:rPr>
          <w:rFonts w:ascii="仿宋" w:eastAsia="仿宋" w:hAnsi="仿宋" w:cstheme="majorBidi"/>
          <w:sz w:val="32"/>
          <w:szCs w:val="32"/>
        </w:rPr>
        <w:t>又恰逢党的百年华诞，</w:t>
      </w:r>
      <w:r w:rsidR="00BD54D6" w:rsidRPr="00D955CF">
        <w:rPr>
          <w:rFonts w:ascii="仿宋" w:eastAsia="仿宋" w:hAnsi="仿宋" w:cstheme="majorBidi"/>
          <w:sz w:val="32"/>
          <w:szCs w:val="32"/>
        </w:rPr>
        <w:t>又必将令我刻骨铭心</w:t>
      </w:r>
      <w:r w:rsidR="000F3CB9" w:rsidRPr="00D955CF">
        <w:rPr>
          <w:rFonts w:ascii="仿宋" w:eastAsia="仿宋" w:hAnsi="仿宋" w:cstheme="majorBidi"/>
          <w:sz w:val="32"/>
          <w:szCs w:val="32"/>
        </w:rPr>
        <w:t>。</w:t>
      </w:r>
    </w:p>
    <w:p w:rsidR="00527E6F" w:rsidRPr="00D955CF" w:rsidRDefault="00527E6F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/>
          <w:sz w:val="32"/>
          <w:szCs w:val="32"/>
        </w:rPr>
        <w:t>我是</w:t>
      </w:r>
      <w:r w:rsidR="005E7426">
        <w:rPr>
          <w:rFonts w:ascii="仿宋" w:eastAsia="仿宋" w:hAnsi="仿宋" w:cstheme="majorBidi" w:hint="eastAsia"/>
          <w:sz w:val="32"/>
          <w:szCs w:val="32"/>
        </w:rPr>
        <w:t>19</w:t>
      </w:r>
      <w:r w:rsidR="0029418E" w:rsidRPr="00D955CF">
        <w:rPr>
          <w:rFonts w:ascii="仿宋" w:eastAsia="仿宋" w:hAnsi="仿宋" w:cstheme="majorBidi"/>
          <w:sz w:val="32"/>
          <w:szCs w:val="32"/>
        </w:rPr>
        <w:t>96年考入中国矿业大学接受本科教育，</w:t>
      </w:r>
      <w:r w:rsidR="005E7426">
        <w:rPr>
          <w:rFonts w:ascii="仿宋" w:eastAsia="仿宋" w:hAnsi="仿宋" w:cstheme="majorBidi" w:hint="eastAsia"/>
          <w:sz w:val="32"/>
          <w:szCs w:val="32"/>
        </w:rPr>
        <w:t>20</w:t>
      </w:r>
      <w:r w:rsidRPr="00D955CF">
        <w:rPr>
          <w:rFonts w:ascii="仿宋" w:eastAsia="仿宋" w:hAnsi="仿宋" w:cstheme="majorBidi"/>
          <w:sz w:val="32"/>
          <w:szCs w:val="32"/>
        </w:rPr>
        <w:t>0</w:t>
      </w:r>
      <w:r w:rsidR="0029418E" w:rsidRPr="00D955CF">
        <w:rPr>
          <w:rFonts w:ascii="仿宋" w:eastAsia="仿宋" w:hAnsi="仿宋" w:cstheme="majorBidi"/>
          <w:sz w:val="32"/>
          <w:szCs w:val="32"/>
        </w:rPr>
        <w:t>3</w:t>
      </w:r>
      <w:r w:rsidRPr="00D955CF">
        <w:rPr>
          <w:rFonts w:ascii="仿宋" w:eastAsia="仿宋" w:hAnsi="仿宋" w:cstheme="majorBidi"/>
          <w:sz w:val="32"/>
          <w:szCs w:val="32"/>
        </w:rPr>
        <w:t>年</w:t>
      </w:r>
      <w:r w:rsidR="00702FB6" w:rsidRPr="00D955CF">
        <w:rPr>
          <w:rFonts w:ascii="仿宋" w:eastAsia="仿宋" w:hAnsi="仿宋" w:cstheme="majorBidi"/>
          <w:sz w:val="32"/>
          <w:szCs w:val="32"/>
        </w:rPr>
        <w:t>从一所国字号大学研究生毕业</w:t>
      </w:r>
      <w:r w:rsidR="00F23E0A" w:rsidRPr="00D955CF">
        <w:rPr>
          <w:rFonts w:ascii="仿宋" w:eastAsia="仿宋" w:hAnsi="仿宋" w:cstheme="majorBidi"/>
          <w:sz w:val="32"/>
          <w:szCs w:val="32"/>
        </w:rPr>
        <w:t>后，进入</w:t>
      </w:r>
      <w:r w:rsidR="0029418E" w:rsidRPr="00D955CF">
        <w:rPr>
          <w:rFonts w:ascii="仿宋" w:eastAsia="仿宋" w:hAnsi="仿宋" w:cstheme="majorBidi"/>
          <w:sz w:val="32"/>
          <w:szCs w:val="32"/>
        </w:rPr>
        <w:t>另一所国字号大学中国海洋大学工作。今年是我在</w:t>
      </w:r>
      <w:r w:rsidR="00B73B46" w:rsidRPr="00D955CF">
        <w:rPr>
          <w:rFonts w:ascii="仿宋" w:eastAsia="仿宋" w:hAnsi="仿宋" w:cstheme="majorBidi"/>
          <w:sz w:val="32"/>
          <w:szCs w:val="32"/>
        </w:rPr>
        <w:t>学校</w:t>
      </w:r>
      <w:r w:rsidR="00B73B46" w:rsidRPr="00D955CF">
        <w:rPr>
          <w:rFonts w:ascii="仿宋" w:eastAsia="仿宋" w:hAnsi="仿宋" w:cstheme="majorBidi" w:hint="eastAsia"/>
          <w:sz w:val="32"/>
          <w:szCs w:val="32"/>
        </w:rPr>
        <w:t>工作</w:t>
      </w:r>
      <w:r w:rsidR="0029418E" w:rsidRPr="00D955CF">
        <w:rPr>
          <w:rFonts w:ascii="仿宋" w:eastAsia="仿宋" w:hAnsi="仿宋" w:cstheme="majorBidi"/>
          <w:sz w:val="32"/>
          <w:szCs w:val="32"/>
        </w:rPr>
        <w:t>的第17年，前</w:t>
      </w:r>
      <w:r w:rsidR="005E7426">
        <w:rPr>
          <w:rFonts w:ascii="仿宋" w:eastAsia="仿宋" w:hAnsi="仿宋" w:cstheme="majorBidi" w:hint="eastAsia"/>
          <w:sz w:val="32"/>
          <w:szCs w:val="32"/>
        </w:rPr>
        <w:t>六</w:t>
      </w:r>
      <w:r w:rsidR="0029418E" w:rsidRPr="00D955CF">
        <w:rPr>
          <w:rFonts w:ascii="仿宋" w:eastAsia="仿宋" w:hAnsi="仿宋" w:cstheme="majorBidi"/>
          <w:sz w:val="32"/>
          <w:szCs w:val="32"/>
        </w:rPr>
        <w:t>年</w:t>
      </w:r>
      <w:r w:rsidR="00C25CB3" w:rsidRPr="00D955CF">
        <w:rPr>
          <w:rFonts w:ascii="仿宋" w:eastAsia="仿宋" w:hAnsi="仿宋" w:cstheme="majorBidi"/>
          <w:sz w:val="32"/>
          <w:szCs w:val="32"/>
        </w:rPr>
        <w:t>从事共青团工作，与学生一起成长。后</w:t>
      </w:r>
      <w:r w:rsidR="005E7426">
        <w:rPr>
          <w:rFonts w:ascii="仿宋" w:eastAsia="仿宋" w:hAnsi="仿宋" w:cstheme="majorBidi"/>
          <w:sz w:val="32"/>
          <w:szCs w:val="32"/>
        </w:rPr>
        <w:t>十年</w:t>
      </w:r>
      <w:r w:rsidR="00B73B46" w:rsidRPr="00D955CF">
        <w:rPr>
          <w:rFonts w:ascii="仿宋" w:eastAsia="仿宋" w:hAnsi="仿宋" w:cstheme="majorBidi"/>
          <w:sz w:val="32"/>
          <w:szCs w:val="32"/>
        </w:rPr>
        <w:t>从事</w:t>
      </w:r>
      <w:r w:rsidR="00C25CB3" w:rsidRPr="00D955CF">
        <w:rPr>
          <w:rFonts w:ascii="仿宋" w:eastAsia="仿宋" w:hAnsi="仿宋" w:cstheme="majorBidi"/>
          <w:sz w:val="32"/>
          <w:szCs w:val="32"/>
        </w:rPr>
        <w:t>党的统战工作，与党外朋友</w:t>
      </w:r>
      <w:r w:rsidR="00E43B1E" w:rsidRPr="00D955CF">
        <w:rPr>
          <w:rFonts w:ascii="仿宋" w:eastAsia="仿宋" w:hAnsi="仿宋" w:cstheme="majorBidi"/>
          <w:sz w:val="32"/>
          <w:szCs w:val="32"/>
        </w:rPr>
        <w:t>合作</w:t>
      </w:r>
      <w:r w:rsidR="00C25CB3" w:rsidRPr="00D955CF">
        <w:rPr>
          <w:rFonts w:ascii="仿宋" w:eastAsia="仿宋" w:hAnsi="仿宋" w:cstheme="majorBidi"/>
          <w:sz w:val="32"/>
          <w:szCs w:val="32"/>
        </w:rPr>
        <w:t>共事。</w:t>
      </w:r>
      <w:r w:rsidR="008E71A1" w:rsidRPr="00D955CF">
        <w:rPr>
          <w:rFonts w:ascii="仿宋" w:eastAsia="仿宋" w:hAnsi="仿宋" w:cstheme="majorBidi" w:hint="eastAsia"/>
          <w:sz w:val="32"/>
          <w:szCs w:val="32"/>
        </w:rPr>
        <w:t>在校</w:t>
      </w:r>
      <w:r w:rsidR="008E71A1" w:rsidRPr="00D955CF">
        <w:rPr>
          <w:rFonts w:ascii="仿宋" w:eastAsia="仿宋" w:hAnsi="仿宋" w:cstheme="majorBidi"/>
          <w:sz w:val="32"/>
          <w:szCs w:val="32"/>
        </w:rPr>
        <w:t>的</w:t>
      </w:r>
      <w:r w:rsidR="00A61BAE" w:rsidRPr="00D955CF">
        <w:rPr>
          <w:rFonts w:ascii="仿宋" w:eastAsia="仿宋" w:hAnsi="仿宋" w:cstheme="majorBidi" w:hint="eastAsia"/>
          <w:sz w:val="32"/>
          <w:szCs w:val="32"/>
        </w:rPr>
        <w:t>17年</w:t>
      </w:r>
      <w:r w:rsidR="005E7426">
        <w:rPr>
          <w:rFonts w:ascii="仿宋" w:eastAsia="仿宋" w:hAnsi="仿宋" w:cstheme="majorBidi" w:hint="eastAsia"/>
          <w:sz w:val="32"/>
          <w:szCs w:val="32"/>
        </w:rPr>
        <w:t>我</w:t>
      </w:r>
      <w:r w:rsidR="00A61BAE" w:rsidRPr="00D955CF">
        <w:rPr>
          <w:rFonts w:ascii="仿宋" w:eastAsia="仿宋" w:hAnsi="仿宋" w:cstheme="majorBidi"/>
          <w:sz w:val="32"/>
          <w:szCs w:val="32"/>
        </w:rPr>
        <w:t>始终初心不改，勇往直前。</w:t>
      </w:r>
    </w:p>
    <w:p w:rsidR="00A67910" w:rsidRPr="00D955CF" w:rsidRDefault="00766077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/>
          <w:sz w:val="32"/>
          <w:szCs w:val="32"/>
        </w:rPr>
        <w:t>政治生日</w:t>
      </w:r>
      <w:r w:rsidR="00B73B46" w:rsidRPr="00D955CF">
        <w:rPr>
          <w:rFonts w:ascii="仿宋" w:eastAsia="仿宋" w:hAnsi="仿宋" w:cstheme="majorBidi" w:hint="eastAsia"/>
          <w:sz w:val="32"/>
          <w:szCs w:val="32"/>
        </w:rPr>
        <w:t>之际</w:t>
      </w:r>
      <w:r w:rsidR="000D33CA" w:rsidRPr="00D955CF">
        <w:rPr>
          <w:rFonts w:ascii="仿宋" w:eastAsia="仿宋" w:hAnsi="仿宋" w:cstheme="majorBidi"/>
          <w:sz w:val="32"/>
          <w:szCs w:val="32"/>
        </w:rPr>
        <w:t>回</w:t>
      </w:r>
      <w:r w:rsidR="000D33CA" w:rsidRPr="00D955CF">
        <w:rPr>
          <w:rFonts w:ascii="仿宋" w:eastAsia="仿宋" w:hAnsi="仿宋" w:cstheme="majorBidi" w:hint="eastAsia"/>
          <w:sz w:val="32"/>
          <w:szCs w:val="32"/>
        </w:rPr>
        <w:t>首</w:t>
      </w:r>
      <w:r w:rsidR="00F75640" w:rsidRPr="00D955CF">
        <w:rPr>
          <w:rFonts w:ascii="仿宋" w:eastAsia="仿宋" w:hAnsi="仿宋" w:cstheme="majorBidi"/>
          <w:sz w:val="32"/>
          <w:szCs w:val="32"/>
        </w:rPr>
        <w:t>过往，</w:t>
      </w:r>
      <w:r w:rsidR="006725C5" w:rsidRPr="00D955CF">
        <w:rPr>
          <w:rFonts w:ascii="仿宋" w:eastAsia="仿宋" w:hAnsi="仿宋" w:cstheme="majorBidi"/>
          <w:sz w:val="32"/>
          <w:szCs w:val="32"/>
        </w:rPr>
        <w:t>万万没想到，当我再一次翻阅10</w:t>
      </w:r>
      <w:r w:rsidR="00216BB1">
        <w:rPr>
          <w:rFonts w:ascii="仿宋" w:eastAsia="仿宋" w:hAnsi="仿宋" w:cstheme="majorBidi"/>
          <w:sz w:val="32"/>
          <w:szCs w:val="32"/>
        </w:rPr>
        <w:t>年前的学生工作记录</w:t>
      </w:r>
      <w:r w:rsidR="006725C5" w:rsidRPr="00D955CF">
        <w:rPr>
          <w:rFonts w:ascii="仿宋" w:eastAsia="仿宋" w:hAnsi="仿宋" w:cstheme="majorBidi"/>
          <w:sz w:val="32"/>
          <w:szCs w:val="32"/>
        </w:rPr>
        <w:t>时，竟</w:t>
      </w:r>
      <w:r w:rsidR="00B73B46" w:rsidRPr="00D955CF">
        <w:rPr>
          <w:rFonts w:ascii="仿宋" w:eastAsia="仿宋" w:hAnsi="仿宋" w:cstheme="majorBidi"/>
          <w:sz w:val="32"/>
          <w:szCs w:val="32"/>
        </w:rPr>
        <w:t>被</w:t>
      </w:r>
      <w:r w:rsidR="006725C5" w:rsidRPr="00D955CF">
        <w:rPr>
          <w:rFonts w:ascii="仿宋" w:eastAsia="仿宋" w:hAnsi="仿宋" w:cstheme="majorBidi"/>
          <w:sz w:val="32"/>
          <w:szCs w:val="32"/>
        </w:rPr>
        <w:t>用文字记录下来的旧时光感动的热泪盈眶。27岁那年，我带着5个学生顶着种种压力在</w:t>
      </w:r>
      <w:r w:rsidR="004325EF" w:rsidRPr="00D955CF">
        <w:rPr>
          <w:rFonts w:ascii="仿宋" w:eastAsia="仿宋" w:hAnsi="仿宋" w:cstheme="majorBidi"/>
          <w:sz w:val="32"/>
          <w:szCs w:val="32"/>
        </w:rPr>
        <w:t>民族</w:t>
      </w:r>
      <w:r w:rsidR="00F75640" w:rsidRPr="00D955CF">
        <w:rPr>
          <w:rFonts w:ascii="仿宋" w:eastAsia="仿宋" w:hAnsi="仿宋" w:cstheme="majorBidi"/>
          <w:sz w:val="32"/>
          <w:szCs w:val="32"/>
        </w:rPr>
        <w:t>贫困县</w:t>
      </w:r>
      <w:r w:rsidR="006725C5" w:rsidRPr="00D955CF">
        <w:rPr>
          <w:rFonts w:ascii="仿宋" w:eastAsia="仿宋" w:hAnsi="仿宋" w:cstheme="majorBidi"/>
          <w:sz w:val="32"/>
          <w:szCs w:val="32"/>
        </w:rPr>
        <w:t>甘肃东乡创建了“东乡行”社团，</w:t>
      </w:r>
      <w:r w:rsidR="00F75640" w:rsidRPr="00D955CF">
        <w:rPr>
          <w:rFonts w:ascii="仿宋" w:eastAsia="仿宋" w:hAnsi="仿宋" w:cstheme="majorBidi"/>
          <w:sz w:val="32"/>
          <w:szCs w:val="32"/>
        </w:rPr>
        <w:t>那</w:t>
      </w:r>
      <w:r w:rsidR="006725C5" w:rsidRPr="00D955CF">
        <w:rPr>
          <w:rFonts w:ascii="仿宋" w:eastAsia="仿宋" w:hAnsi="仿宋" w:cstheme="majorBidi"/>
          <w:sz w:val="32"/>
          <w:szCs w:val="32"/>
        </w:rPr>
        <w:t>时</w:t>
      </w:r>
      <w:r w:rsidR="00F75640" w:rsidRPr="00D955CF">
        <w:rPr>
          <w:rFonts w:ascii="仿宋" w:eastAsia="仿宋" w:hAnsi="仿宋" w:cstheme="majorBidi"/>
          <w:sz w:val="32"/>
          <w:szCs w:val="32"/>
        </w:rPr>
        <w:t>的</w:t>
      </w:r>
      <w:r w:rsidR="006725C5" w:rsidRPr="00D955CF">
        <w:rPr>
          <w:rFonts w:ascii="仿宋" w:eastAsia="仿宋" w:hAnsi="仿宋" w:cstheme="majorBidi"/>
          <w:sz w:val="32"/>
          <w:szCs w:val="32"/>
        </w:rPr>
        <w:t>我认为</w:t>
      </w:r>
      <w:r w:rsidR="00F75640" w:rsidRPr="00D955CF">
        <w:rPr>
          <w:rFonts w:ascii="仿宋" w:eastAsia="仿宋" w:hAnsi="仿宋" w:cstheme="majorBidi"/>
          <w:sz w:val="32"/>
          <w:szCs w:val="32"/>
        </w:rPr>
        <w:t>，青年学生</w:t>
      </w:r>
      <w:r w:rsidR="00E7062F" w:rsidRPr="00D955CF">
        <w:rPr>
          <w:rFonts w:ascii="仿宋" w:eastAsia="仿宋" w:hAnsi="仿宋" w:cstheme="majorBidi"/>
          <w:sz w:val="32"/>
          <w:szCs w:val="32"/>
        </w:rPr>
        <w:t>扶危济困</w:t>
      </w:r>
      <w:r w:rsidR="006725C5" w:rsidRPr="00D955CF">
        <w:rPr>
          <w:rFonts w:ascii="仿宋" w:eastAsia="仿宋" w:hAnsi="仿宋" w:cstheme="majorBidi"/>
          <w:sz w:val="32"/>
          <w:szCs w:val="32"/>
        </w:rPr>
        <w:t>的</w:t>
      </w:r>
      <w:r w:rsidR="00F75640" w:rsidRPr="00D955CF">
        <w:rPr>
          <w:rFonts w:ascii="仿宋" w:eastAsia="仿宋" w:hAnsi="仿宋" w:cstheme="majorBidi"/>
          <w:sz w:val="32"/>
          <w:szCs w:val="32"/>
        </w:rPr>
        <w:t>星星之火也可以</w:t>
      </w:r>
      <w:r w:rsidR="006725C5" w:rsidRPr="00D955CF">
        <w:rPr>
          <w:rFonts w:ascii="仿宋" w:eastAsia="仿宋" w:hAnsi="仿宋" w:cstheme="majorBidi"/>
          <w:sz w:val="32"/>
          <w:szCs w:val="32"/>
        </w:rPr>
        <w:t>燎原。</w:t>
      </w:r>
      <w:r w:rsidR="00B272B2" w:rsidRPr="00D955CF">
        <w:rPr>
          <w:rFonts w:ascii="仿宋" w:eastAsia="仿宋" w:hAnsi="仿宋" w:cstheme="majorBidi"/>
          <w:sz w:val="32"/>
          <w:szCs w:val="32"/>
        </w:rPr>
        <w:t>29岁那年</w:t>
      </w:r>
      <w:r w:rsidR="00A67910" w:rsidRPr="00D955CF">
        <w:rPr>
          <w:rFonts w:ascii="仿宋" w:eastAsia="仿宋" w:hAnsi="仿宋" w:cstheme="majorBidi"/>
          <w:sz w:val="32"/>
          <w:szCs w:val="32"/>
        </w:rPr>
        <w:t>，我</w:t>
      </w:r>
      <w:r w:rsidR="00F75640" w:rsidRPr="00D955CF">
        <w:rPr>
          <w:rFonts w:ascii="仿宋" w:eastAsia="仿宋" w:hAnsi="仿宋" w:cstheme="majorBidi"/>
          <w:sz w:val="32"/>
          <w:szCs w:val="32"/>
        </w:rPr>
        <w:t>克服重重困难</w:t>
      </w:r>
      <w:r w:rsidR="00A67910" w:rsidRPr="00D955CF">
        <w:rPr>
          <w:rFonts w:ascii="仿宋" w:eastAsia="仿宋" w:hAnsi="仿宋" w:cstheme="majorBidi"/>
          <w:sz w:val="32"/>
          <w:szCs w:val="32"/>
        </w:rPr>
        <w:t>帮助一名因心理障碍徘徊于休学复学3个轮回中的女生，</w:t>
      </w:r>
      <w:r w:rsidR="00F75640" w:rsidRPr="00D955CF">
        <w:rPr>
          <w:rFonts w:ascii="仿宋" w:eastAsia="仿宋" w:hAnsi="仿宋" w:cstheme="majorBidi"/>
          <w:sz w:val="32"/>
          <w:szCs w:val="32"/>
        </w:rPr>
        <w:t>那时的我认为，</w:t>
      </w:r>
      <w:r w:rsidR="00B75C03" w:rsidRPr="00D955CF">
        <w:rPr>
          <w:rFonts w:ascii="仿宋" w:eastAsia="仿宋" w:hAnsi="仿宋" w:cstheme="majorBidi"/>
          <w:sz w:val="32"/>
          <w:szCs w:val="32"/>
        </w:rPr>
        <w:t>越是</w:t>
      </w:r>
      <w:r w:rsidR="00A62924" w:rsidRPr="00D955CF">
        <w:rPr>
          <w:rFonts w:ascii="仿宋" w:eastAsia="仿宋" w:hAnsi="仿宋" w:cstheme="majorBidi" w:hint="eastAsia"/>
          <w:sz w:val="32"/>
          <w:szCs w:val="32"/>
        </w:rPr>
        <w:t>爬坡过坎</w:t>
      </w:r>
      <w:r w:rsidR="00A62924" w:rsidRPr="00D955CF">
        <w:rPr>
          <w:rFonts w:ascii="仿宋" w:eastAsia="仿宋" w:hAnsi="仿宋" w:cstheme="majorBidi"/>
          <w:sz w:val="32"/>
          <w:szCs w:val="32"/>
        </w:rPr>
        <w:t>的</w:t>
      </w:r>
      <w:r w:rsidR="00A62924" w:rsidRPr="00D955CF">
        <w:rPr>
          <w:rFonts w:ascii="仿宋" w:eastAsia="仿宋" w:hAnsi="仿宋" w:cstheme="majorBidi" w:hint="eastAsia"/>
          <w:sz w:val="32"/>
          <w:szCs w:val="32"/>
        </w:rPr>
        <w:t>学子</w:t>
      </w:r>
      <w:r w:rsidR="000B5018" w:rsidRPr="00D955CF">
        <w:rPr>
          <w:rFonts w:ascii="仿宋" w:eastAsia="仿宋" w:hAnsi="仿宋" w:cstheme="majorBidi"/>
          <w:sz w:val="32"/>
          <w:szCs w:val="32"/>
        </w:rPr>
        <w:t>越需要我们</w:t>
      </w:r>
      <w:r w:rsidR="00B75C03" w:rsidRPr="00D955CF">
        <w:rPr>
          <w:rFonts w:ascii="仿宋" w:eastAsia="仿宋" w:hAnsi="仿宋" w:cstheme="majorBidi"/>
          <w:sz w:val="32"/>
          <w:szCs w:val="32"/>
        </w:rPr>
        <w:t>赋予她</w:t>
      </w:r>
      <w:r w:rsidR="00915E08" w:rsidRPr="00D955CF">
        <w:rPr>
          <w:rFonts w:ascii="仿宋" w:eastAsia="仿宋" w:hAnsi="仿宋" w:cstheme="majorBidi"/>
          <w:sz w:val="32"/>
          <w:szCs w:val="32"/>
        </w:rPr>
        <w:t>破茧重生</w:t>
      </w:r>
      <w:r w:rsidR="00B75C03" w:rsidRPr="00D955CF">
        <w:rPr>
          <w:rFonts w:ascii="仿宋" w:eastAsia="仿宋" w:hAnsi="仿宋" w:cstheme="majorBidi"/>
          <w:sz w:val="32"/>
          <w:szCs w:val="32"/>
        </w:rPr>
        <w:t>的力量。</w:t>
      </w:r>
      <w:r w:rsidR="00A67910" w:rsidRPr="00D955CF">
        <w:rPr>
          <w:rFonts w:ascii="仿宋" w:eastAsia="仿宋" w:hAnsi="仿宋" w:cstheme="majorBidi"/>
          <w:sz w:val="32"/>
          <w:szCs w:val="32"/>
        </w:rPr>
        <w:t>32岁那年，在90后大学生</w:t>
      </w:r>
      <w:r w:rsidR="00BF01D2" w:rsidRPr="00D955CF">
        <w:rPr>
          <w:rFonts w:ascii="仿宋" w:eastAsia="仿宋" w:hAnsi="仿宋" w:cstheme="majorBidi"/>
          <w:sz w:val="32"/>
          <w:szCs w:val="32"/>
        </w:rPr>
        <w:t>是持续垮掉一代的言论中</w:t>
      </w:r>
      <w:r w:rsidR="00A67910" w:rsidRPr="00D955CF">
        <w:rPr>
          <w:rFonts w:ascii="仿宋" w:eastAsia="仿宋" w:hAnsi="仿宋" w:cstheme="majorBidi"/>
          <w:sz w:val="32"/>
          <w:szCs w:val="32"/>
        </w:rPr>
        <w:t>，我</w:t>
      </w:r>
      <w:r w:rsidR="00A04870" w:rsidRPr="00D955CF">
        <w:rPr>
          <w:rFonts w:ascii="仿宋" w:eastAsia="仿宋" w:hAnsi="仿宋" w:cstheme="majorBidi"/>
          <w:sz w:val="32"/>
          <w:szCs w:val="32"/>
        </w:rPr>
        <w:t>在校报</w:t>
      </w:r>
      <w:r w:rsidR="004325EF" w:rsidRPr="00D955CF">
        <w:rPr>
          <w:rFonts w:ascii="仿宋" w:eastAsia="仿宋" w:hAnsi="仿宋" w:cstheme="majorBidi"/>
          <w:sz w:val="32"/>
          <w:szCs w:val="32"/>
        </w:rPr>
        <w:t>发出了</w:t>
      </w:r>
      <w:r w:rsidR="007B250E" w:rsidRPr="00D955CF">
        <w:rPr>
          <w:rFonts w:ascii="仿宋" w:eastAsia="仿宋" w:hAnsi="仿宋" w:cstheme="majorBidi"/>
          <w:sz w:val="32"/>
          <w:szCs w:val="32"/>
        </w:rPr>
        <w:t>大学生</w:t>
      </w:r>
      <w:r w:rsidR="00A04870" w:rsidRPr="00D955CF">
        <w:rPr>
          <w:rFonts w:ascii="仿宋" w:eastAsia="仿宋" w:hAnsi="仿宋" w:cstheme="majorBidi"/>
          <w:sz w:val="32"/>
          <w:szCs w:val="32"/>
        </w:rPr>
        <w:t>德智体美正如四</w:t>
      </w:r>
      <w:r w:rsidR="007B250E" w:rsidRPr="00D955CF">
        <w:rPr>
          <w:rFonts w:ascii="仿宋" w:eastAsia="仿宋" w:hAnsi="仿宋" w:cstheme="majorBidi"/>
          <w:sz w:val="32"/>
          <w:szCs w:val="32"/>
        </w:rPr>
        <w:t>季</w:t>
      </w:r>
      <w:proofErr w:type="gramStart"/>
      <w:r w:rsidR="00A67910" w:rsidRPr="00D955CF">
        <w:rPr>
          <w:rFonts w:ascii="仿宋" w:eastAsia="仿宋" w:hAnsi="仿宋" w:cstheme="majorBidi"/>
          <w:sz w:val="32"/>
          <w:szCs w:val="32"/>
        </w:rPr>
        <w:t>冷暖雨风不可</w:t>
      </w:r>
      <w:proofErr w:type="gramEnd"/>
      <w:r w:rsidR="00A67910" w:rsidRPr="00D955CF">
        <w:rPr>
          <w:rFonts w:ascii="仿宋" w:eastAsia="仿宋" w:hAnsi="仿宋" w:cstheme="majorBidi"/>
          <w:sz w:val="32"/>
          <w:szCs w:val="32"/>
        </w:rPr>
        <w:t>求全责备的观点，</w:t>
      </w:r>
      <w:r w:rsidR="00A04870" w:rsidRPr="00D955CF">
        <w:rPr>
          <w:rFonts w:ascii="仿宋" w:eastAsia="仿宋" w:hAnsi="仿宋" w:cstheme="majorBidi"/>
          <w:sz w:val="32"/>
          <w:szCs w:val="32"/>
        </w:rPr>
        <w:t>那时</w:t>
      </w:r>
      <w:r w:rsidR="00B73B46" w:rsidRPr="00D955CF">
        <w:rPr>
          <w:rFonts w:ascii="仿宋" w:eastAsia="仿宋" w:hAnsi="仿宋" w:cstheme="majorBidi" w:hint="eastAsia"/>
          <w:sz w:val="32"/>
          <w:szCs w:val="32"/>
        </w:rPr>
        <w:t>的</w:t>
      </w:r>
      <w:r w:rsidR="00A04870" w:rsidRPr="00D955CF">
        <w:rPr>
          <w:rFonts w:ascii="仿宋" w:eastAsia="仿宋" w:hAnsi="仿宋" w:cstheme="majorBidi"/>
          <w:sz w:val="32"/>
          <w:szCs w:val="32"/>
        </w:rPr>
        <w:t>我认为</w:t>
      </w:r>
      <w:r w:rsidR="004325EF" w:rsidRPr="00D955CF">
        <w:rPr>
          <w:rFonts w:ascii="仿宋" w:eastAsia="仿宋" w:hAnsi="仿宋" w:cstheme="majorBidi"/>
          <w:sz w:val="32"/>
          <w:szCs w:val="32"/>
        </w:rPr>
        <w:t>，用心思考比强制说服更为美好动人。</w:t>
      </w:r>
      <w:r w:rsidR="00B73B46" w:rsidRPr="00D955CF">
        <w:rPr>
          <w:rFonts w:ascii="仿宋" w:eastAsia="仿宋" w:hAnsi="仿宋" w:cstheme="majorBidi" w:hint="eastAsia"/>
          <w:sz w:val="32"/>
          <w:szCs w:val="32"/>
        </w:rPr>
        <w:t>在那6年，</w:t>
      </w:r>
      <w:r w:rsidR="00EF6BA3" w:rsidRPr="00D955CF">
        <w:rPr>
          <w:rFonts w:ascii="仿宋" w:eastAsia="仿宋" w:hAnsi="仿宋" w:cstheme="majorBidi"/>
          <w:sz w:val="32"/>
          <w:szCs w:val="32"/>
        </w:rPr>
        <w:t>“</w:t>
      </w:r>
      <w:r w:rsidR="00A04870" w:rsidRPr="00D955CF">
        <w:rPr>
          <w:rFonts w:ascii="仿宋" w:eastAsia="仿宋" w:hAnsi="仿宋" w:cstheme="majorBidi"/>
          <w:sz w:val="32"/>
          <w:szCs w:val="32"/>
        </w:rPr>
        <w:t>学生遇到</w:t>
      </w:r>
      <w:r w:rsidR="00EF6BA3" w:rsidRPr="00D955CF">
        <w:rPr>
          <w:rFonts w:ascii="仿宋" w:eastAsia="仿宋" w:hAnsi="仿宋" w:cstheme="majorBidi"/>
          <w:sz w:val="32"/>
          <w:szCs w:val="32"/>
        </w:rPr>
        <w:t>我</w:t>
      </w:r>
      <w:r w:rsidR="00A04870" w:rsidRPr="00D955CF">
        <w:rPr>
          <w:rFonts w:ascii="仿宋" w:eastAsia="仿宋" w:hAnsi="仿宋" w:cstheme="majorBidi"/>
          <w:sz w:val="32"/>
          <w:szCs w:val="32"/>
        </w:rPr>
        <w:t>可以</w:t>
      </w:r>
      <w:r w:rsidR="002109F0" w:rsidRPr="00D955CF">
        <w:rPr>
          <w:rFonts w:ascii="仿宋" w:eastAsia="仿宋" w:hAnsi="仿宋" w:cstheme="majorBidi"/>
          <w:sz w:val="32"/>
          <w:szCs w:val="32"/>
        </w:rPr>
        <w:t>成长为</w:t>
      </w:r>
      <w:r w:rsidR="00A04870" w:rsidRPr="00D955CF">
        <w:rPr>
          <w:rFonts w:ascii="仿宋" w:eastAsia="仿宋" w:hAnsi="仿宋" w:cstheme="majorBidi"/>
          <w:sz w:val="32"/>
          <w:szCs w:val="32"/>
        </w:rPr>
        <w:t>更好的自己</w:t>
      </w:r>
      <w:r w:rsidR="00EF6BA3" w:rsidRPr="00D955CF">
        <w:rPr>
          <w:rFonts w:ascii="仿宋" w:eastAsia="仿宋" w:hAnsi="仿宋" w:cstheme="majorBidi"/>
          <w:sz w:val="32"/>
          <w:szCs w:val="32"/>
        </w:rPr>
        <w:t>”</w:t>
      </w:r>
      <w:r w:rsidR="00B73B46" w:rsidRPr="00D955CF">
        <w:rPr>
          <w:rFonts w:ascii="仿宋" w:eastAsia="仿宋" w:hAnsi="仿宋" w:cstheme="majorBidi" w:hint="eastAsia"/>
          <w:sz w:val="32"/>
          <w:szCs w:val="32"/>
        </w:rPr>
        <w:t>是我的</w:t>
      </w:r>
      <w:r w:rsidR="00B73B46" w:rsidRPr="00D955CF">
        <w:rPr>
          <w:rFonts w:ascii="仿宋" w:eastAsia="仿宋" w:hAnsi="仿宋" w:cstheme="majorBidi" w:hint="eastAsia"/>
          <w:sz w:val="32"/>
          <w:szCs w:val="32"/>
        </w:rPr>
        <w:lastRenderedPageBreak/>
        <w:t>价值</w:t>
      </w:r>
      <w:r w:rsidR="004325EF" w:rsidRPr="00D955CF">
        <w:rPr>
          <w:rFonts w:ascii="仿宋" w:eastAsia="仿宋" w:hAnsi="仿宋" w:cstheme="majorBidi"/>
          <w:sz w:val="32"/>
          <w:szCs w:val="32"/>
        </w:rPr>
        <w:t>追求</w:t>
      </w:r>
      <w:r w:rsidR="00B73B46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F77585" w:rsidRPr="00D955CF">
        <w:rPr>
          <w:rFonts w:ascii="仿宋" w:eastAsia="仿宋" w:hAnsi="仿宋" w:cstheme="majorBidi"/>
          <w:sz w:val="32"/>
          <w:szCs w:val="32"/>
        </w:rPr>
        <w:t>我是这样想的，也是这样做的，所以我的</w:t>
      </w:r>
      <w:r w:rsidR="00A62924" w:rsidRPr="00D955CF">
        <w:rPr>
          <w:rFonts w:ascii="仿宋" w:eastAsia="仿宋" w:hAnsi="仿宋" w:cstheme="majorBidi" w:hint="eastAsia"/>
          <w:sz w:val="32"/>
          <w:szCs w:val="32"/>
        </w:rPr>
        <w:t>收获</w:t>
      </w:r>
      <w:r w:rsidR="00A04870" w:rsidRPr="00D955CF">
        <w:rPr>
          <w:rFonts w:ascii="仿宋" w:eastAsia="仿宋" w:hAnsi="仿宋" w:cstheme="majorBidi"/>
          <w:sz w:val="32"/>
          <w:szCs w:val="32"/>
        </w:rPr>
        <w:t>更深刻</w:t>
      </w:r>
      <w:r w:rsidR="00EF6BA3" w:rsidRPr="00D955CF">
        <w:rPr>
          <w:rFonts w:ascii="仿宋" w:eastAsia="仿宋" w:hAnsi="仿宋" w:cstheme="majorBidi"/>
          <w:sz w:val="32"/>
          <w:szCs w:val="32"/>
        </w:rPr>
        <w:t>更珍贵</w:t>
      </w:r>
      <w:r w:rsidR="00E7062F" w:rsidRPr="00D955CF">
        <w:rPr>
          <w:rFonts w:ascii="仿宋" w:eastAsia="仿宋" w:hAnsi="仿宋" w:cstheme="majorBidi"/>
          <w:sz w:val="32"/>
          <w:szCs w:val="32"/>
        </w:rPr>
        <w:t>，更值得多年后重新拾起而热泪盈眶。</w:t>
      </w:r>
    </w:p>
    <w:p w:rsidR="008F69FD" w:rsidRPr="00D955CF" w:rsidRDefault="006F6404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/>
          <w:sz w:val="32"/>
          <w:szCs w:val="32"/>
        </w:rPr>
        <w:t>2010</w:t>
      </w:r>
      <w:r w:rsidR="00A62924" w:rsidRPr="00D955CF">
        <w:rPr>
          <w:rFonts w:ascii="仿宋" w:eastAsia="仿宋" w:hAnsi="仿宋" w:cstheme="majorBidi"/>
          <w:sz w:val="32"/>
          <w:szCs w:val="32"/>
        </w:rPr>
        <w:t>年，我离开共青团来到</w:t>
      </w:r>
      <w:r w:rsidRPr="00D955CF">
        <w:rPr>
          <w:rFonts w:ascii="仿宋" w:eastAsia="仿宋" w:hAnsi="仿宋" w:cstheme="majorBidi"/>
          <w:sz w:val="32"/>
          <w:szCs w:val="32"/>
        </w:rPr>
        <w:t>统战部。</w:t>
      </w:r>
      <w:r w:rsidR="00436184" w:rsidRPr="00D955CF">
        <w:rPr>
          <w:rFonts w:ascii="仿宋" w:eastAsia="仿宋" w:hAnsi="仿宋" w:cstheme="majorBidi"/>
          <w:sz w:val="32"/>
          <w:szCs w:val="32"/>
        </w:rPr>
        <w:t>曾</w:t>
      </w:r>
      <w:r w:rsidRPr="00D955CF">
        <w:rPr>
          <w:rFonts w:ascii="仿宋" w:eastAsia="仿宋" w:hAnsi="仿宋" w:cstheme="majorBidi"/>
          <w:sz w:val="32"/>
          <w:szCs w:val="32"/>
        </w:rPr>
        <w:t>自认为作为一个工科女，登过</w:t>
      </w:r>
      <w:r w:rsidR="00185461" w:rsidRPr="00D955CF">
        <w:rPr>
          <w:rFonts w:ascii="仿宋" w:eastAsia="仿宋" w:hAnsi="仿宋" w:cstheme="majorBidi"/>
          <w:sz w:val="32"/>
          <w:szCs w:val="32"/>
        </w:rPr>
        <w:t>3</w:t>
      </w:r>
      <w:r w:rsidRPr="00D955CF">
        <w:rPr>
          <w:rFonts w:ascii="仿宋" w:eastAsia="仿宋" w:hAnsi="仿宋" w:cstheme="majorBidi"/>
          <w:sz w:val="32"/>
          <w:szCs w:val="32"/>
        </w:rPr>
        <w:t>0多米高的工业旋梯，坚持过</w:t>
      </w:r>
      <w:r w:rsidR="00185461" w:rsidRPr="00D955CF">
        <w:rPr>
          <w:rFonts w:ascii="仿宋" w:eastAsia="仿宋" w:hAnsi="仿宋" w:cstheme="majorBidi" w:hint="eastAsia"/>
          <w:sz w:val="32"/>
          <w:szCs w:val="32"/>
        </w:rPr>
        <w:t>4</w:t>
      </w:r>
      <w:r w:rsidR="00185461" w:rsidRPr="00D955CF">
        <w:rPr>
          <w:rFonts w:ascii="仿宋" w:eastAsia="仿宋" w:hAnsi="仿宋" w:cstheme="majorBidi"/>
          <w:sz w:val="32"/>
          <w:szCs w:val="32"/>
        </w:rPr>
        <w:t>8</w:t>
      </w:r>
      <w:r w:rsidR="00185461" w:rsidRPr="00D955CF">
        <w:rPr>
          <w:rFonts w:ascii="仿宋" w:eastAsia="仿宋" w:hAnsi="仿宋" w:cstheme="majorBidi" w:hint="eastAsia"/>
          <w:sz w:val="32"/>
          <w:szCs w:val="32"/>
        </w:rPr>
        <w:t>小时</w:t>
      </w:r>
      <w:r w:rsidRPr="00D955CF">
        <w:rPr>
          <w:rFonts w:ascii="仿宋" w:eastAsia="仿宋" w:hAnsi="仿宋" w:cstheme="majorBidi"/>
          <w:sz w:val="32"/>
          <w:szCs w:val="32"/>
        </w:rPr>
        <w:t>不眠不休</w:t>
      </w:r>
      <w:r w:rsidR="002450F1" w:rsidRPr="00D955CF">
        <w:rPr>
          <w:rFonts w:ascii="仿宋" w:eastAsia="仿宋" w:hAnsi="仿宋" w:cstheme="majorBidi"/>
          <w:sz w:val="32"/>
          <w:szCs w:val="32"/>
        </w:rPr>
        <w:t>的连续</w:t>
      </w:r>
      <w:r w:rsidRPr="00D955CF">
        <w:rPr>
          <w:rFonts w:ascii="仿宋" w:eastAsia="仿宋" w:hAnsi="仿宋" w:cstheme="majorBidi"/>
          <w:sz w:val="32"/>
          <w:szCs w:val="32"/>
        </w:rPr>
        <w:t>实验</w:t>
      </w:r>
      <w:r w:rsidR="005E5D3A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D2541D" w:rsidRPr="00D955CF">
        <w:rPr>
          <w:rFonts w:ascii="仿宋" w:eastAsia="仿宋" w:hAnsi="仿宋" w:cstheme="majorBidi"/>
          <w:sz w:val="32"/>
          <w:szCs w:val="32"/>
        </w:rPr>
        <w:t>且从自身</w:t>
      </w:r>
      <w:r w:rsidRPr="00D955CF">
        <w:rPr>
          <w:rFonts w:ascii="仿宋" w:eastAsia="仿宋" w:hAnsi="仿宋" w:cstheme="majorBidi"/>
          <w:sz w:val="32"/>
          <w:szCs w:val="32"/>
        </w:rPr>
        <w:t>素质</w:t>
      </w:r>
      <w:r w:rsidR="00185461" w:rsidRPr="00D955CF">
        <w:rPr>
          <w:rFonts w:ascii="仿宋" w:eastAsia="仿宋" w:hAnsi="仿宋" w:cstheme="majorBidi" w:hint="eastAsia"/>
          <w:sz w:val="32"/>
          <w:szCs w:val="32"/>
        </w:rPr>
        <w:t>而言</w:t>
      </w:r>
      <w:r w:rsidRPr="00D955CF">
        <w:rPr>
          <w:rFonts w:ascii="仿宋" w:eastAsia="仿宋" w:hAnsi="仿宋" w:cstheme="majorBidi"/>
          <w:sz w:val="32"/>
          <w:szCs w:val="32"/>
        </w:rPr>
        <w:t>，既能写得一手好文章，</w:t>
      </w:r>
      <w:r w:rsidR="002450F1" w:rsidRPr="00D955CF">
        <w:rPr>
          <w:rFonts w:ascii="仿宋" w:eastAsia="仿宋" w:hAnsi="仿宋" w:cstheme="majorBidi"/>
          <w:sz w:val="32"/>
          <w:szCs w:val="32"/>
        </w:rPr>
        <w:t>也带过一支大队伍</w:t>
      </w:r>
      <w:r w:rsidRPr="00D955CF">
        <w:rPr>
          <w:rFonts w:ascii="仿宋" w:eastAsia="仿宋" w:hAnsi="仿宋" w:cstheme="majorBidi"/>
          <w:sz w:val="32"/>
          <w:szCs w:val="32"/>
        </w:rPr>
        <w:t>，</w:t>
      </w:r>
      <w:r w:rsidR="0006607A" w:rsidRPr="00D955CF">
        <w:rPr>
          <w:rFonts w:ascii="仿宋" w:eastAsia="仿宋" w:hAnsi="仿宋" w:cstheme="majorBidi" w:hint="eastAsia"/>
          <w:sz w:val="32"/>
          <w:szCs w:val="32"/>
        </w:rPr>
        <w:t>总</w:t>
      </w:r>
      <w:r w:rsidR="00113A3D" w:rsidRPr="00D955CF">
        <w:rPr>
          <w:rFonts w:ascii="仿宋" w:eastAsia="仿宋" w:hAnsi="仿宋" w:cstheme="majorBidi"/>
          <w:sz w:val="32"/>
          <w:szCs w:val="32"/>
        </w:rPr>
        <w:t>感觉</w:t>
      </w:r>
      <w:r w:rsidR="00306CAB" w:rsidRPr="00D955CF">
        <w:rPr>
          <w:rFonts w:ascii="仿宋" w:eastAsia="仿宋" w:hAnsi="仿宋" w:cstheme="majorBidi" w:hint="eastAsia"/>
          <w:sz w:val="32"/>
          <w:szCs w:val="32"/>
        </w:rPr>
        <w:t>很难</w:t>
      </w:r>
      <w:r w:rsidR="00113A3D" w:rsidRPr="00D955CF">
        <w:rPr>
          <w:rFonts w:ascii="仿宋" w:eastAsia="仿宋" w:hAnsi="仿宋" w:cstheme="majorBidi"/>
          <w:sz w:val="32"/>
          <w:szCs w:val="32"/>
        </w:rPr>
        <w:t>再有大</w:t>
      </w:r>
      <w:r w:rsidR="005E5D3A" w:rsidRPr="00D955CF">
        <w:rPr>
          <w:rFonts w:ascii="仿宋" w:eastAsia="仿宋" w:hAnsi="仿宋" w:cstheme="majorBidi" w:hint="eastAsia"/>
          <w:sz w:val="32"/>
          <w:szCs w:val="32"/>
        </w:rPr>
        <w:t>的</w:t>
      </w:r>
      <w:r w:rsidR="00113A3D" w:rsidRPr="00D955CF">
        <w:rPr>
          <w:rFonts w:ascii="仿宋" w:eastAsia="仿宋" w:hAnsi="仿宋" w:cstheme="majorBidi"/>
          <w:sz w:val="32"/>
          <w:szCs w:val="32"/>
        </w:rPr>
        <w:t>挑战</w:t>
      </w:r>
      <w:r w:rsidR="003A1C54" w:rsidRPr="00D955CF">
        <w:rPr>
          <w:rFonts w:ascii="仿宋" w:eastAsia="仿宋" w:hAnsi="仿宋" w:cstheme="majorBidi" w:hint="eastAsia"/>
          <w:sz w:val="32"/>
          <w:szCs w:val="32"/>
        </w:rPr>
        <w:t>令我生畏</w:t>
      </w:r>
      <w:r w:rsidRPr="00D955CF">
        <w:rPr>
          <w:rFonts w:ascii="仿宋" w:eastAsia="仿宋" w:hAnsi="仿宋" w:cstheme="majorBidi"/>
          <w:sz w:val="32"/>
          <w:szCs w:val="32"/>
        </w:rPr>
        <w:t>。</w:t>
      </w:r>
      <w:r w:rsidR="00460119" w:rsidRPr="00D955CF">
        <w:rPr>
          <w:rFonts w:ascii="仿宋" w:eastAsia="仿宋" w:hAnsi="仿宋" w:cstheme="majorBidi"/>
          <w:sz w:val="32"/>
          <w:szCs w:val="32"/>
        </w:rPr>
        <w:t>但</w:t>
      </w:r>
      <w:r w:rsidR="002D3B93" w:rsidRPr="00D955CF">
        <w:rPr>
          <w:rFonts w:ascii="仿宋" w:eastAsia="仿宋" w:hAnsi="仿宋" w:cstheme="majorBidi"/>
          <w:sz w:val="32"/>
          <w:szCs w:val="32"/>
        </w:rPr>
        <w:t>万万没想到，</w:t>
      </w:r>
      <w:r w:rsidR="00460119" w:rsidRPr="00D955CF">
        <w:rPr>
          <w:rFonts w:ascii="仿宋" w:eastAsia="仿宋" w:hAnsi="仿宋" w:cstheme="majorBidi" w:hint="eastAsia"/>
          <w:sz w:val="32"/>
          <w:szCs w:val="32"/>
        </w:rPr>
        <w:t>初来统战部</w:t>
      </w:r>
      <w:r w:rsidR="00A42619" w:rsidRPr="00D955CF">
        <w:rPr>
          <w:rFonts w:ascii="仿宋" w:eastAsia="仿宋" w:hAnsi="仿宋" w:cstheme="majorBidi" w:hint="eastAsia"/>
          <w:sz w:val="32"/>
          <w:szCs w:val="32"/>
        </w:rPr>
        <w:t>，民主党派、政党协商、归侨侨眷这些陌生的专有名词顿使我</w:t>
      </w:r>
      <w:r w:rsidR="00F7012E" w:rsidRPr="00D955CF">
        <w:rPr>
          <w:rFonts w:ascii="仿宋" w:eastAsia="仿宋" w:hAnsi="仿宋" w:cstheme="majorBidi"/>
          <w:sz w:val="32"/>
          <w:szCs w:val="32"/>
        </w:rPr>
        <w:t>两眼一抹黑</w:t>
      </w:r>
      <w:r w:rsidR="00A42619" w:rsidRPr="00D955CF">
        <w:rPr>
          <w:rFonts w:ascii="仿宋" w:eastAsia="仿宋" w:hAnsi="仿宋" w:cstheme="majorBidi" w:hint="eastAsia"/>
          <w:sz w:val="32"/>
          <w:szCs w:val="32"/>
        </w:rPr>
        <w:t>，黑暗</w:t>
      </w:r>
      <w:r w:rsidR="005E5D3A" w:rsidRPr="00D955CF">
        <w:rPr>
          <w:rFonts w:ascii="仿宋" w:eastAsia="仿宋" w:hAnsi="仿宋" w:cstheme="majorBidi" w:hint="eastAsia"/>
          <w:sz w:val="32"/>
          <w:szCs w:val="32"/>
        </w:rPr>
        <w:t>带给我的</w:t>
      </w:r>
      <w:r w:rsidR="00A62924" w:rsidRPr="00D955CF">
        <w:rPr>
          <w:rFonts w:ascii="仿宋" w:eastAsia="仿宋" w:hAnsi="仿宋" w:cstheme="majorBidi" w:hint="eastAsia"/>
          <w:sz w:val="32"/>
          <w:szCs w:val="32"/>
        </w:rPr>
        <w:t>恐惧</w:t>
      </w:r>
      <w:r w:rsidR="00A42619" w:rsidRPr="00D955CF">
        <w:rPr>
          <w:rFonts w:ascii="仿宋" w:eastAsia="仿宋" w:hAnsi="仿宋" w:cstheme="majorBidi" w:hint="eastAsia"/>
          <w:sz w:val="32"/>
          <w:szCs w:val="32"/>
        </w:rPr>
        <w:t>前所未有</w:t>
      </w:r>
      <w:r w:rsidR="00F7012E" w:rsidRPr="00D955CF">
        <w:rPr>
          <w:rFonts w:ascii="仿宋" w:eastAsia="仿宋" w:hAnsi="仿宋" w:cstheme="majorBidi"/>
          <w:sz w:val="32"/>
          <w:szCs w:val="32"/>
        </w:rPr>
        <w:t>。</w:t>
      </w:r>
      <w:r w:rsidR="00BF1D23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完全不懂</w:t>
      </w:r>
      <w:r w:rsidR="00A42619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怎么办？</w:t>
      </w:r>
      <w:r w:rsidR="00306CAB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“干一行爱一行”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。</w:t>
      </w:r>
      <w:r w:rsidR="00B927E0" w:rsidRPr="00D955CF">
        <w:rPr>
          <w:rFonts w:ascii="仿宋" w:eastAsia="仿宋" w:hAnsi="仿宋" w:cstheme="majorBidi" w:hint="eastAsia"/>
          <w:sz w:val="32"/>
          <w:szCs w:val="32"/>
        </w:rPr>
        <w:t>从那一刻起，</w:t>
      </w:r>
      <w:r w:rsidR="0063244D" w:rsidRPr="00D955CF">
        <w:rPr>
          <w:rFonts w:ascii="仿宋" w:eastAsia="仿宋" w:hAnsi="仿宋" w:cstheme="majorBidi" w:hint="eastAsia"/>
          <w:sz w:val="32"/>
          <w:szCs w:val="32"/>
        </w:rPr>
        <w:t>我上下班的包里</w:t>
      </w:r>
      <w:r w:rsidR="00780440" w:rsidRPr="00D955CF">
        <w:rPr>
          <w:rFonts w:ascii="仿宋" w:eastAsia="仿宋" w:hAnsi="仿宋" w:cstheme="majorBidi" w:hint="eastAsia"/>
          <w:sz w:val="32"/>
          <w:szCs w:val="32"/>
        </w:rPr>
        <w:t>就总是多</w:t>
      </w:r>
      <w:r w:rsidR="0063244D" w:rsidRPr="00D955CF">
        <w:rPr>
          <w:rFonts w:ascii="仿宋" w:eastAsia="仿宋" w:hAnsi="仿宋" w:cstheme="majorBidi" w:hint="eastAsia"/>
          <w:sz w:val="32"/>
          <w:szCs w:val="32"/>
        </w:rPr>
        <w:t>一</w:t>
      </w:r>
      <w:r w:rsidR="007742BD" w:rsidRPr="00D955CF">
        <w:rPr>
          <w:rFonts w:ascii="仿宋" w:eastAsia="仿宋" w:hAnsi="仿宋" w:cstheme="majorBidi" w:hint="eastAsia"/>
          <w:sz w:val="32"/>
          <w:szCs w:val="32"/>
        </w:rPr>
        <w:t>两</w:t>
      </w:r>
      <w:r w:rsidR="0063244D" w:rsidRPr="00D955CF">
        <w:rPr>
          <w:rFonts w:ascii="仿宋" w:eastAsia="仿宋" w:hAnsi="仿宋" w:cstheme="majorBidi" w:hint="eastAsia"/>
          <w:sz w:val="32"/>
          <w:szCs w:val="32"/>
        </w:rPr>
        <w:t>本书籍</w:t>
      </w:r>
      <w:r w:rsidR="002A1291" w:rsidRPr="00D955CF">
        <w:rPr>
          <w:rFonts w:ascii="仿宋" w:eastAsia="仿宋" w:hAnsi="仿宋" w:cstheme="majorBidi" w:hint="eastAsia"/>
          <w:sz w:val="32"/>
          <w:szCs w:val="32"/>
        </w:rPr>
        <w:t>。我从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统一战线的思想精髓和核心要义学起，从中共中央文件精神和统一战线发展历程学起。</w:t>
      </w:r>
      <w:r w:rsidR="00D65E64" w:rsidRPr="00D955CF">
        <w:rPr>
          <w:rFonts w:ascii="仿宋" w:eastAsia="仿宋" w:hAnsi="仿宋" w:cstheme="majorBidi"/>
          <w:sz w:val="32"/>
          <w:szCs w:val="32"/>
        </w:rPr>
        <w:t>后来，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我</w:t>
      </w:r>
      <w:r w:rsidR="00D65E64" w:rsidRPr="00D955CF">
        <w:rPr>
          <w:rFonts w:ascii="仿宋" w:eastAsia="仿宋" w:hAnsi="仿宋" w:cstheme="majorBidi"/>
          <w:sz w:val="32"/>
          <w:szCs w:val="32"/>
        </w:rPr>
        <w:t>才慢慢知道，</w:t>
      </w:r>
      <w:r w:rsidR="00780440" w:rsidRPr="00D955CF">
        <w:rPr>
          <w:rFonts w:ascii="仿宋" w:eastAsia="仿宋" w:hAnsi="仿宋" w:cstheme="majorBidi" w:hint="eastAsia"/>
          <w:sz w:val="32"/>
          <w:szCs w:val="32"/>
        </w:rPr>
        <w:t>毛泽东等多位党的领导人</w:t>
      </w:r>
      <w:r w:rsidR="00C8400B" w:rsidRPr="00D955CF">
        <w:rPr>
          <w:rFonts w:ascii="仿宋" w:eastAsia="仿宋" w:hAnsi="仿宋" w:cstheme="majorBidi" w:hint="eastAsia"/>
          <w:sz w:val="32"/>
          <w:szCs w:val="32"/>
        </w:rPr>
        <w:t>都</w:t>
      </w:r>
      <w:r w:rsidR="00780440" w:rsidRPr="00D955CF">
        <w:rPr>
          <w:rFonts w:ascii="仿宋" w:eastAsia="仿宋" w:hAnsi="仿宋" w:cstheme="majorBidi" w:hint="eastAsia"/>
          <w:sz w:val="32"/>
          <w:szCs w:val="32"/>
        </w:rPr>
        <w:t>曾强调“统一战线是一门科学”，</w:t>
      </w:r>
      <w:r w:rsidR="00216BB1">
        <w:rPr>
          <w:rFonts w:ascii="仿宋" w:eastAsia="仿宋" w:hAnsi="仿宋" w:cstheme="majorBidi"/>
          <w:sz w:val="32"/>
          <w:szCs w:val="32"/>
        </w:rPr>
        <w:t>是一门</w:t>
      </w:r>
      <w:r w:rsidR="008F69FD" w:rsidRPr="00D955CF">
        <w:rPr>
          <w:rFonts w:ascii="仿宋" w:eastAsia="仿宋" w:hAnsi="仿宋" w:cstheme="majorBidi"/>
          <w:sz w:val="32"/>
          <w:szCs w:val="32"/>
        </w:rPr>
        <w:t>关于政党、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海外、</w:t>
      </w:r>
      <w:r w:rsidR="00C8400B" w:rsidRPr="00D955CF">
        <w:rPr>
          <w:rFonts w:ascii="仿宋" w:eastAsia="仿宋" w:hAnsi="仿宋" w:cstheme="majorBidi" w:hint="eastAsia"/>
          <w:sz w:val="32"/>
          <w:szCs w:val="32"/>
        </w:rPr>
        <w:t>民族</w:t>
      </w:r>
      <w:r w:rsidR="008F69FD" w:rsidRPr="00D955CF">
        <w:rPr>
          <w:rFonts w:ascii="仿宋" w:eastAsia="仿宋" w:hAnsi="仿宋" w:cstheme="majorBidi"/>
          <w:sz w:val="32"/>
          <w:szCs w:val="32"/>
        </w:rPr>
        <w:t>等诸多领域的系统科学，</w:t>
      </w:r>
      <w:r w:rsidR="000800C2" w:rsidRPr="00D955CF">
        <w:rPr>
          <w:rFonts w:ascii="仿宋" w:eastAsia="仿宋" w:hAnsi="仿宋" w:cstheme="majorBidi"/>
          <w:sz w:val="32"/>
          <w:szCs w:val="32"/>
        </w:rPr>
        <w:t>是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包罗万象的</w:t>
      </w:r>
      <w:r w:rsidR="008F69FD" w:rsidRPr="00D955CF">
        <w:rPr>
          <w:rFonts w:ascii="仿宋" w:eastAsia="仿宋" w:hAnsi="仿宋" w:cstheme="majorBidi"/>
          <w:sz w:val="32"/>
          <w:szCs w:val="32"/>
        </w:rPr>
        <w:t>百科全书</w:t>
      </w:r>
      <w:r w:rsidR="00C8400B" w:rsidRPr="00D955CF">
        <w:rPr>
          <w:rFonts w:ascii="仿宋" w:eastAsia="仿宋" w:hAnsi="仿宋" w:cstheme="majorBidi" w:hint="eastAsia"/>
          <w:sz w:val="32"/>
          <w:szCs w:val="32"/>
        </w:rPr>
        <w:t>。正是因为统战工作</w:t>
      </w:r>
      <w:r w:rsidR="00C8400B" w:rsidRPr="00D955CF">
        <w:rPr>
          <w:rFonts w:ascii="仿宋" w:eastAsia="仿宋" w:hAnsi="仿宋" w:cstheme="majorBidi"/>
          <w:sz w:val="32"/>
          <w:szCs w:val="32"/>
        </w:rPr>
        <w:t>专业性太强，</w:t>
      </w:r>
      <w:r w:rsidR="006822E7" w:rsidRPr="00D955CF">
        <w:rPr>
          <w:rFonts w:ascii="仿宋" w:eastAsia="仿宋" w:hAnsi="仿宋" w:cstheme="majorBidi" w:hint="eastAsia"/>
          <w:sz w:val="32"/>
          <w:szCs w:val="32"/>
        </w:rPr>
        <w:t>包容性</w:t>
      </w:r>
      <w:r w:rsidR="006822E7" w:rsidRPr="00D955CF">
        <w:rPr>
          <w:rFonts w:ascii="仿宋" w:eastAsia="仿宋" w:hAnsi="仿宋" w:cstheme="majorBidi"/>
          <w:sz w:val="32"/>
          <w:szCs w:val="32"/>
        </w:rPr>
        <w:t>太大，</w:t>
      </w:r>
      <w:r w:rsidR="00C8400B" w:rsidRPr="00D955CF">
        <w:rPr>
          <w:rFonts w:ascii="仿宋" w:eastAsia="仿宋" w:hAnsi="仿宋" w:cstheme="majorBidi" w:hint="eastAsia"/>
          <w:sz w:val="32"/>
          <w:szCs w:val="32"/>
        </w:rPr>
        <w:t>所以</w:t>
      </w:r>
      <w:r w:rsidR="002A1291" w:rsidRPr="00D955CF">
        <w:rPr>
          <w:rFonts w:ascii="仿宋" w:eastAsia="仿宋" w:hAnsi="仿宋" w:cstheme="majorBidi" w:hint="eastAsia"/>
          <w:sz w:val="32"/>
          <w:szCs w:val="32"/>
        </w:rPr>
        <w:t>没有很</w:t>
      </w:r>
      <w:r w:rsidR="00C8400B" w:rsidRPr="00D955CF">
        <w:rPr>
          <w:rFonts w:ascii="仿宋" w:eastAsia="仿宋" w:hAnsi="仿宋" w:cstheme="majorBidi" w:hint="eastAsia"/>
          <w:sz w:val="32"/>
          <w:szCs w:val="32"/>
        </w:rPr>
        <w:t>好</w:t>
      </w:r>
      <w:r w:rsidR="002A1291" w:rsidRPr="00D955CF">
        <w:rPr>
          <w:rFonts w:ascii="仿宋" w:eastAsia="仿宋" w:hAnsi="仿宋" w:cstheme="majorBidi" w:hint="eastAsia"/>
          <w:sz w:val="32"/>
          <w:szCs w:val="32"/>
        </w:rPr>
        <w:t>的理论基础是根本做不好的。</w:t>
      </w:r>
      <w:r w:rsidR="008F69FD" w:rsidRPr="00D955CF">
        <w:rPr>
          <w:rFonts w:ascii="仿宋" w:eastAsia="仿宋" w:hAnsi="仿宋" w:cstheme="majorBidi"/>
          <w:sz w:val="32"/>
          <w:szCs w:val="32"/>
        </w:rPr>
        <w:t>“打铁还需自身硬”，</w:t>
      </w:r>
      <w:r w:rsidR="000800C2" w:rsidRPr="00D955CF">
        <w:rPr>
          <w:rFonts w:ascii="仿宋" w:eastAsia="仿宋" w:hAnsi="仿宋" w:cstheme="majorBidi" w:hint="eastAsia"/>
          <w:sz w:val="32"/>
          <w:szCs w:val="32"/>
        </w:rPr>
        <w:t>在这样的理念支撑下，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我</w:t>
      </w:r>
      <w:r w:rsidR="00472DAD" w:rsidRPr="00D955CF">
        <w:rPr>
          <w:rFonts w:ascii="仿宋" w:eastAsia="仿宋" w:hAnsi="仿宋" w:cstheme="majorBidi" w:hint="eastAsia"/>
          <w:sz w:val="32"/>
          <w:szCs w:val="32"/>
        </w:rPr>
        <w:t>逼迫</w:t>
      </w:r>
      <w:r w:rsidR="00472DAD" w:rsidRPr="00D955CF">
        <w:rPr>
          <w:rFonts w:ascii="仿宋" w:eastAsia="仿宋" w:hAnsi="仿宋" w:cstheme="majorBidi"/>
          <w:sz w:val="32"/>
          <w:szCs w:val="32"/>
        </w:rPr>
        <w:t>自己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在这条学习的道路</w:t>
      </w:r>
      <w:r w:rsidR="000800C2" w:rsidRPr="00D955CF">
        <w:rPr>
          <w:rFonts w:ascii="仿宋" w:eastAsia="仿宋" w:hAnsi="仿宋" w:cstheme="majorBidi" w:hint="eastAsia"/>
          <w:sz w:val="32"/>
          <w:szCs w:val="32"/>
        </w:rPr>
        <w:t>上</w:t>
      </w:r>
      <w:r w:rsidR="00E762A0" w:rsidRPr="00D955CF">
        <w:rPr>
          <w:rFonts w:ascii="仿宋" w:eastAsia="仿宋" w:hAnsi="仿宋" w:cstheme="majorBidi" w:hint="eastAsia"/>
          <w:sz w:val="32"/>
          <w:szCs w:val="32"/>
        </w:rPr>
        <w:t>越走越远。</w:t>
      </w:r>
    </w:p>
    <w:p w:rsidR="008F69FD" w:rsidRPr="00D955CF" w:rsidRDefault="000818DB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 w:hint="eastAsia"/>
          <w:sz w:val="32"/>
          <w:szCs w:val="32"/>
        </w:rPr>
        <w:t>来统战部很长的一段时期，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部门始终只有</w:t>
      </w:r>
      <w:r w:rsidRPr="00D955CF">
        <w:rPr>
          <w:rFonts w:ascii="仿宋" w:eastAsia="仿宋" w:hAnsi="仿宋" w:cstheme="majorBidi" w:hint="eastAsia"/>
          <w:sz w:val="32"/>
          <w:szCs w:val="32"/>
        </w:rPr>
        <w:t>“一个部长一个兵”，这也使我有更多的机会全面且深入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地</w:t>
      </w:r>
      <w:r w:rsidRPr="00D955CF">
        <w:rPr>
          <w:rFonts w:ascii="仿宋" w:eastAsia="仿宋" w:hAnsi="仿宋" w:cstheme="majorBidi" w:hint="eastAsia"/>
          <w:sz w:val="32"/>
          <w:szCs w:val="32"/>
        </w:rPr>
        <w:t>参与到工作的各个领域。</w:t>
      </w:r>
      <w:r w:rsidR="00205204" w:rsidRPr="00D955CF">
        <w:rPr>
          <w:rFonts w:ascii="仿宋" w:eastAsia="仿宋" w:hAnsi="仿宋" w:cstheme="majorBidi" w:hint="eastAsia"/>
          <w:sz w:val="32"/>
          <w:szCs w:val="32"/>
        </w:rPr>
        <w:t>后来，我慢慢了解到，</w:t>
      </w:r>
      <w:r w:rsidR="00205204" w:rsidRPr="00D955CF">
        <w:rPr>
          <w:rFonts w:ascii="仿宋" w:eastAsia="仿宋" w:hAnsi="仿宋" w:cstheme="majorBidi"/>
          <w:sz w:val="32"/>
          <w:szCs w:val="32"/>
        </w:rPr>
        <w:t>高校统战工作涵盖统一战线的</w:t>
      </w:r>
      <w:r w:rsidR="00205204" w:rsidRPr="00D955CF">
        <w:rPr>
          <w:rFonts w:ascii="仿宋" w:eastAsia="仿宋" w:hAnsi="仿宋" w:cstheme="majorBidi" w:hint="eastAsia"/>
          <w:sz w:val="32"/>
          <w:szCs w:val="32"/>
        </w:rPr>
        <w:t>十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大</w:t>
      </w:r>
      <w:r w:rsidR="00205204" w:rsidRPr="00D955CF">
        <w:rPr>
          <w:rFonts w:ascii="仿宋" w:eastAsia="仿宋" w:hAnsi="仿宋" w:cstheme="majorBidi"/>
          <w:sz w:val="32"/>
          <w:szCs w:val="32"/>
        </w:rPr>
        <w:t>领域，是党开展统一战线工作的缩影。与其他部门不同</w:t>
      </w:r>
      <w:r w:rsidR="00114805" w:rsidRPr="00D955CF">
        <w:rPr>
          <w:rFonts w:ascii="仿宋" w:eastAsia="仿宋" w:hAnsi="仿宋" w:cstheme="majorBidi" w:hint="eastAsia"/>
          <w:sz w:val="32"/>
          <w:szCs w:val="32"/>
        </w:rPr>
        <w:t>的是</w:t>
      </w:r>
      <w:r w:rsidR="00205204" w:rsidRPr="00D955CF">
        <w:rPr>
          <w:rFonts w:ascii="仿宋" w:eastAsia="仿宋" w:hAnsi="仿宋" w:cstheme="majorBidi"/>
          <w:sz w:val="32"/>
          <w:szCs w:val="32"/>
        </w:rPr>
        <w:t>，</w:t>
      </w:r>
      <w:r w:rsidR="00114805" w:rsidRPr="00D955CF">
        <w:rPr>
          <w:rFonts w:ascii="仿宋" w:eastAsia="仿宋" w:hAnsi="仿宋" w:cstheme="majorBidi" w:hint="eastAsia"/>
          <w:sz w:val="32"/>
          <w:szCs w:val="32"/>
        </w:rPr>
        <w:t>统战工作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涉及的</w:t>
      </w:r>
      <w:r w:rsidR="00205204" w:rsidRPr="00D955CF">
        <w:rPr>
          <w:rFonts w:ascii="仿宋" w:eastAsia="仿宋" w:hAnsi="仿宋" w:cstheme="majorBidi"/>
          <w:sz w:val="32"/>
          <w:szCs w:val="32"/>
        </w:rPr>
        <w:t>领域界限明显，专业</w:t>
      </w:r>
      <w:r w:rsidR="00114805" w:rsidRPr="00D955CF">
        <w:rPr>
          <w:rFonts w:ascii="仿宋" w:eastAsia="仿宋" w:hAnsi="仿宋" w:cstheme="majorBidi"/>
          <w:sz w:val="32"/>
          <w:szCs w:val="32"/>
        </w:rPr>
        <w:t>特色突出，工作</w:t>
      </w:r>
      <w:r w:rsidR="00205204" w:rsidRPr="00D955CF">
        <w:rPr>
          <w:rFonts w:ascii="仿宋" w:eastAsia="仿宋" w:hAnsi="仿宋" w:cstheme="majorBidi"/>
          <w:sz w:val="32"/>
          <w:szCs w:val="32"/>
        </w:rPr>
        <w:t>方法</w:t>
      </w:r>
      <w:r w:rsidR="00205204" w:rsidRPr="00D955CF">
        <w:rPr>
          <w:rFonts w:ascii="仿宋" w:eastAsia="仿宋" w:hAnsi="仿宋" w:cstheme="majorBidi" w:hint="eastAsia"/>
          <w:sz w:val="32"/>
          <w:szCs w:val="32"/>
        </w:rPr>
        <w:t>又有所区别</w:t>
      </w:r>
      <w:r w:rsidR="00205204" w:rsidRPr="00D955CF">
        <w:rPr>
          <w:rFonts w:ascii="仿宋" w:eastAsia="仿宋" w:hAnsi="仿宋" w:cstheme="majorBidi"/>
          <w:sz w:val="32"/>
          <w:szCs w:val="32"/>
        </w:rPr>
        <w:t>。比如，民主党派工作</w:t>
      </w:r>
      <w:r w:rsidR="00114805" w:rsidRPr="00D955CF">
        <w:rPr>
          <w:rFonts w:ascii="仿宋" w:eastAsia="仿宋" w:hAnsi="仿宋" w:cstheme="majorBidi" w:hint="eastAsia"/>
          <w:sz w:val="32"/>
          <w:szCs w:val="32"/>
        </w:rPr>
        <w:t>着重</w:t>
      </w:r>
      <w:r w:rsidR="00205204" w:rsidRPr="00D955CF">
        <w:rPr>
          <w:rFonts w:ascii="仿宋" w:eastAsia="仿宋" w:hAnsi="仿宋" w:cstheme="majorBidi"/>
          <w:sz w:val="32"/>
          <w:szCs w:val="32"/>
        </w:rPr>
        <w:t>“政治吸纳”，</w:t>
      </w:r>
      <w:r w:rsidR="00205204" w:rsidRPr="00D955CF">
        <w:rPr>
          <w:rFonts w:ascii="仿宋" w:eastAsia="仿宋" w:hAnsi="仿宋" w:cstheme="majorBidi" w:hint="eastAsia"/>
          <w:sz w:val="32"/>
          <w:szCs w:val="32"/>
        </w:rPr>
        <w:t>海外侨务</w:t>
      </w:r>
      <w:r w:rsidR="00205204" w:rsidRPr="00D955CF">
        <w:rPr>
          <w:rFonts w:ascii="仿宋" w:eastAsia="仿宋" w:hAnsi="仿宋" w:cstheme="majorBidi"/>
          <w:sz w:val="32"/>
          <w:szCs w:val="32"/>
        </w:rPr>
        <w:t>工作</w:t>
      </w:r>
      <w:r w:rsidR="00114805" w:rsidRPr="00D955CF">
        <w:rPr>
          <w:rFonts w:ascii="仿宋" w:eastAsia="仿宋" w:hAnsi="仿宋" w:cstheme="majorBidi" w:hint="eastAsia"/>
          <w:sz w:val="32"/>
          <w:szCs w:val="32"/>
        </w:rPr>
        <w:t>着重</w:t>
      </w:r>
      <w:r w:rsidR="00205204" w:rsidRPr="00D955CF">
        <w:rPr>
          <w:rFonts w:ascii="仿宋" w:eastAsia="仿宋" w:hAnsi="仿宋" w:cstheme="majorBidi"/>
          <w:sz w:val="32"/>
          <w:szCs w:val="32"/>
        </w:rPr>
        <w:t>“争取人心”，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无党派人士工作</w:t>
      </w:r>
      <w:r w:rsidR="00114805" w:rsidRPr="00D955CF">
        <w:rPr>
          <w:rFonts w:ascii="仿宋" w:eastAsia="仿宋" w:hAnsi="仿宋" w:cstheme="majorBidi" w:hint="eastAsia"/>
          <w:sz w:val="32"/>
          <w:szCs w:val="32"/>
        </w:rPr>
        <w:t>着重</w:t>
      </w:r>
      <w:r w:rsidR="00205204" w:rsidRPr="00D955CF">
        <w:rPr>
          <w:rFonts w:ascii="仿宋" w:eastAsia="仿宋" w:hAnsi="仿宋" w:cstheme="majorBidi"/>
          <w:sz w:val="32"/>
          <w:szCs w:val="32"/>
        </w:rPr>
        <w:t>“源头涵养”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205204" w:rsidRPr="00D955CF">
        <w:rPr>
          <w:rFonts w:ascii="仿宋" w:eastAsia="仿宋" w:hAnsi="仿宋" w:cstheme="majorBidi"/>
          <w:sz w:val="32"/>
          <w:szCs w:val="32"/>
        </w:rPr>
        <w:t>这都要求统战干部具有较强的业务</w:t>
      </w:r>
      <w:r w:rsidR="00114805" w:rsidRPr="00D955CF">
        <w:rPr>
          <w:rFonts w:ascii="仿宋" w:eastAsia="仿宋" w:hAnsi="仿宋" w:cstheme="majorBidi" w:hint="eastAsia"/>
          <w:sz w:val="32"/>
          <w:szCs w:val="32"/>
        </w:rPr>
        <w:t>能力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。</w:t>
      </w:r>
      <w:r w:rsidR="00564FBD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完全不会</w:t>
      </w:r>
      <w:r w:rsidR="00147EBC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怎么办？</w:t>
      </w:r>
      <w:r w:rsidR="00CE1BE8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“干一行专一行”</w:t>
      </w:r>
      <w:r w:rsidR="00564FBD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。</w:t>
      </w:r>
      <w:r w:rsidR="00147EBC" w:rsidRPr="00D955CF">
        <w:rPr>
          <w:rFonts w:ascii="仿宋" w:eastAsia="仿宋" w:hAnsi="仿宋" w:cstheme="majorBidi" w:hint="eastAsia"/>
          <w:sz w:val="32"/>
          <w:szCs w:val="32"/>
        </w:rPr>
        <w:t>我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也因此</w:t>
      </w:r>
      <w:r w:rsidR="000B6CE5" w:rsidRPr="00D955CF">
        <w:rPr>
          <w:rFonts w:ascii="仿宋" w:eastAsia="仿宋" w:hAnsi="仿宋" w:cstheme="majorBidi" w:hint="eastAsia"/>
          <w:sz w:val="32"/>
          <w:szCs w:val="32"/>
        </w:rPr>
        <w:t>开启了又一条学习之路，</w:t>
      </w:r>
      <w:r w:rsidR="00147EBC" w:rsidRPr="00D955CF">
        <w:rPr>
          <w:rFonts w:ascii="仿宋" w:eastAsia="仿宋" w:hAnsi="仿宋" w:cstheme="majorBidi" w:hint="eastAsia"/>
          <w:sz w:val="32"/>
          <w:szCs w:val="32"/>
        </w:rPr>
        <w:t>参加各级统战部门培训向专家学，参加省市统战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工作交流</w:t>
      </w:r>
      <w:r w:rsidR="00147EBC" w:rsidRPr="00D955CF">
        <w:rPr>
          <w:rFonts w:ascii="仿宋" w:eastAsia="仿宋" w:hAnsi="仿宋" w:cstheme="majorBidi" w:hint="eastAsia"/>
          <w:sz w:val="32"/>
          <w:szCs w:val="32"/>
        </w:rPr>
        <w:t>向同行学，参加民主党派基层组织活动向实践学。就这样在日复一日的</w:t>
      </w:r>
      <w:r w:rsidR="00AD431A" w:rsidRPr="00D955CF">
        <w:rPr>
          <w:rFonts w:ascii="仿宋" w:eastAsia="仿宋" w:hAnsi="仿宋" w:cstheme="majorBidi" w:hint="eastAsia"/>
          <w:sz w:val="32"/>
          <w:szCs w:val="32"/>
        </w:rPr>
        <w:t>实践</w:t>
      </w:r>
      <w:proofErr w:type="gramStart"/>
      <w:r w:rsidR="00AD431A" w:rsidRPr="00D955CF">
        <w:rPr>
          <w:rFonts w:ascii="仿宋" w:eastAsia="仿宋" w:hAnsi="仿宋" w:cstheme="majorBidi" w:hint="eastAsia"/>
          <w:sz w:val="32"/>
          <w:szCs w:val="32"/>
        </w:rPr>
        <w:t>磨炼</w:t>
      </w:r>
      <w:proofErr w:type="gramEnd"/>
      <w:r w:rsidR="00AD431A" w:rsidRPr="00D955CF">
        <w:rPr>
          <w:rFonts w:ascii="仿宋" w:eastAsia="仿宋" w:hAnsi="仿宋" w:cstheme="majorBidi"/>
          <w:sz w:val="32"/>
          <w:szCs w:val="32"/>
        </w:rPr>
        <w:t>中</w:t>
      </w:r>
      <w:r w:rsidR="00147EBC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CE1BE8" w:rsidRPr="00D955CF">
        <w:rPr>
          <w:rFonts w:ascii="仿宋" w:eastAsia="仿宋" w:hAnsi="仿宋" w:cstheme="majorBidi" w:hint="eastAsia"/>
          <w:sz w:val="32"/>
          <w:szCs w:val="32"/>
        </w:rPr>
        <w:t>我不断</w:t>
      </w:r>
      <w:r w:rsidR="00147EBC" w:rsidRPr="00D955CF">
        <w:rPr>
          <w:rFonts w:ascii="仿宋" w:eastAsia="仿宋" w:hAnsi="仿宋" w:cstheme="majorBidi" w:hint="eastAsia"/>
          <w:sz w:val="32"/>
          <w:szCs w:val="32"/>
        </w:rPr>
        <w:t>积累经验，</w:t>
      </w:r>
      <w:r w:rsidR="00472DAD" w:rsidRPr="00D955CF">
        <w:rPr>
          <w:rFonts w:ascii="仿宋" w:eastAsia="仿宋" w:hAnsi="仿宋" w:cstheme="majorBidi" w:hint="eastAsia"/>
          <w:sz w:val="32"/>
          <w:szCs w:val="32"/>
        </w:rPr>
        <w:t>精通此中门道</w:t>
      </w:r>
      <w:r w:rsidR="00472DAD" w:rsidRPr="00D955CF">
        <w:rPr>
          <w:rFonts w:ascii="仿宋" w:eastAsia="仿宋" w:hAnsi="仿宋" w:cstheme="majorBidi"/>
          <w:sz w:val="32"/>
          <w:szCs w:val="32"/>
        </w:rPr>
        <w:t>，</w:t>
      </w:r>
      <w:proofErr w:type="gramStart"/>
      <w:r w:rsidR="00CE1BE8" w:rsidRPr="00D955CF">
        <w:rPr>
          <w:rFonts w:ascii="仿宋" w:eastAsia="仿宋" w:hAnsi="仿宋" w:cstheme="majorBidi" w:hint="eastAsia"/>
          <w:sz w:val="32"/>
          <w:szCs w:val="32"/>
        </w:rPr>
        <w:t>一</w:t>
      </w:r>
      <w:proofErr w:type="gramEnd"/>
      <w:r w:rsidR="00CE1BE8" w:rsidRPr="00D955CF">
        <w:rPr>
          <w:rFonts w:ascii="仿宋" w:eastAsia="仿宋" w:hAnsi="仿宋" w:cstheme="majorBidi" w:hint="eastAsia"/>
          <w:sz w:val="32"/>
          <w:szCs w:val="32"/>
        </w:rPr>
        <w:t>步步</w:t>
      </w:r>
      <w:r w:rsidR="00297F9A" w:rsidRPr="00D955CF">
        <w:rPr>
          <w:rFonts w:ascii="仿宋" w:eastAsia="仿宋" w:hAnsi="仿宋" w:cstheme="majorBidi" w:hint="eastAsia"/>
          <w:sz w:val="32"/>
          <w:szCs w:val="32"/>
        </w:rPr>
        <w:t>逼迫</w:t>
      </w:r>
      <w:r w:rsidR="00147EBC" w:rsidRPr="00D955CF">
        <w:rPr>
          <w:rFonts w:ascii="仿宋" w:eastAsia="仿宋" w:hAnsi="仿宋" w:cstheme="majorBidi" w:hint="eastAsia"/>
          <w:sz w:val="32"/>
          <w:szCs w:val="32"/>
        </w:rPr>
        <w:t>自己成为统战工作的行家里手。</w:t>
      </w:r>
    </w:p>
    <w:p w:rsidR="00EF6BA3" w:rsidRPr="00D955CF" w:rsidRDefault="00BE085B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color w:val="FF0000"/>
          <w:sz w:val="32"/>
          <w:szCs w:val="32"/>
        </w:rPr>
      </w:pPr>
      <w:r w:rsidRPr="00D955CF">
        <w:rPr>
          <w:rFonts w:ascii="仿宋" w:eastAsia="仿宋" w:hAnsi="仿宋" w:cstheme="majorBidi" w:hint="eastAsia"/>
          <w:bCs/>
          <w:sz w:val="32"/>
          <w:szCs w:val="32"/>
        </w:rPr>
        <w:t>在统战部的这1</w:t>
      </w:r>
      <w:r w:rsidRPr="00D955CF">
        <w:rPr>
          <w:rFonts w:ascii="仿宋" w:eastAsia="仿宋" w:hAnsi="仿宋" w:cstheme="majorBidi"/>
          <w:bCs/>
          <w:sz w:val="32"/>
          <w:szCs w:val="32"/>
        </w:rPr>
        <w:t>0</w:t>
      </w:r>
      <w:r w:rsidRPr="00D955CF">
        <w:rPr>
          <w:rFonts w:ascii="仿宋" w:eastAsia="仿宋" w:hAnsi="仿宋" w:cstheme="majorBidi" w:hint="eastAsia"/>
          <w:bCs/>
          <w:sz w:val="32"/>
          <w:szCs w:val="32"/>
        </w:rPr>
        <w:t>多年里，经常被人问起“统战部</w:t>
      </w:r>
      <w:r w:rsidR="00E92E98" w:rsidRPr="00D955CF">
        <w:rPr>
          <w:rFonts w:ascii="仿宋" w:eastAsia="仿宋" w:hAnsi="仿宋" w:cstheme="majorBidi" w:hint="eastAsia"/>
          <w:bCs/>
          <w:sz w:val="32"/>
          <w:szCs w:val="32"/>
        </w:rPr>
        <w:t>还</w:t>
      </w:r>
      <w:r w:rsidRPr="00D955CF">
        <w:rPr>
          <w:rFonts w:ascii="仿宋" w:eastAsia="仿宋" w:hAnsi="仿宋" w:cstheme="majorBidi" w:hint="eastAsia"/>
          <w:bCs/>
          <w:sz w:val="32"/>
          <w:szCs w:val="32"/>
        </w:rPr>
        <w:t>那么忙吗？</w:t>
      </w:r>
      <w:r w:rsidRPr="00D955CF">
        <w:rPr>
          <w:rFonts w:ascii="仿宋" w:eastAsia="仿宋" w:hAnsi="仿宋" w:cstheme="majorBidi"/>
          <w:bCs/>
          <w:sz w:val="32"/>
          <w:szCs w:val="32"/>
        </w:rPr>
        <w:t>”</w:t>
      </w:r>
      <w:r w:rsidR="007E4D55" w:rsidRPr="00D955CF">
        <w:rPr>
          <w:rFonts w:ascii="仿宋" w:eastAsia="仿宋" w:hAnsi="仿宋" w:cstheme="majorBidi" w:hint="eastAsia"/>
          <w:bCs/>
          <w:sz w:val="32"/>
          <w:szCs w:val="32"/>
        </w:rPr>
        <w:t>，其实言外之意便是“统战部有什么好忙的</w:t>
      </w:r>
      <w:r w:rsidR="00216BB1" w:rsidRPr="00D955CF">
        <w:rPr>
          <w:rFonts w:ascii="仿宋" w:eastAsia="仿宋" w:hAnsi="仿宋" w:cstheme="majorBidi" w:hint="eastAsia"/>
          <w:bCs/>
          <w:sz w:val="32"/>
          <w:szCs w:val="32"/>
        </w:rPr>
        <w:t>！</w:t>
      </w:r>
      <w:r w:rsidR="007E4D55" w:rsidRPr="00D955CF">
        <w:rPr>
          <w:rFonts w:ascii="仿宋" w:eastAsia="仿宋" w:hAnsi="仿宋" w:cstheme="majorBidi" w:hint="eastAsia"/>
          <w:bCs/>
          <w:sz w:val="32"/>
          <w:szCs w:val="32"/>
        </w:rPr>
        <w:t>”</w:t>
      </w:r>
      <w:r w:rsidR="00216BB1">
        <w:rPr>
          <w:rFonts w:ascii="仿宋" w:eastAsia="仿宋" w:hAnsi="仿宋" w:cstheme="majorBidi" w:hint="eastAsia"/>
          <w:bCs/>
          <w:sz w:val="32"/>
          <w:szCs w:val="32"/>
        </w:rPr>
        <w:t>，</w:t>
      </w:r>
      <w:r w:rsidR="004250A3" w:rsidRPr="00D955CF">
        <w:rPr>
          <w:rFonts w:ascii="仿宋" w:eastAsia="仿宋" w:hAnsi="仿宋" w:cstheme="majorBidi" w:hint="eastAsia"/>
          <w:sz w:val="32"/>
          <w:szCs w:val="32"/>
        </w:rPr>
        <w:t>通常</w:t>
      </w:r>
      <w:r w:rsidR="001F0807" w:rsidRPr="00D955CF">
        <w:rPr>
          <w:rFonts w:ascii="仿宋" w:eastAsia="仿宋" w:hAnsi="仿宋" w:cstheme="majorBidi"/>
          <w:sz w:val="32"/>
          <w:szCs w:val="32"/>
        </w:rPr>
        <w:t>统战部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被认为是</w:t>
      </w:r>
      <w:r w:rsidR="001F0807" w:rsidRPr="00D955CF">
        <w:rPr>
          <w:rFonts w:ascii="仿宋" w:eastAsia="仿宋" w:hAnsi="仿宋" w:cstheme="majorBidi"/>
          <w:sz w:val="32"/>
          <w:szCs w:val="32"/>
        </w:rPr>
        <w:t>舒</w:t>
      </w:r>
      <w:r w:rsidR="001F0807" w:rsidRPr="00D955CF">
        <w:rPr>
          <w:rFonts w:ascii="仿宋" w:eastAsia="仿宋" w:hAnsi="仿宋" w:cstheme="majorBidi"/>
          <w:sz w:val="32"/>
          <w:szCs w:val="32"/>
        </w:rPr>
        <w:lastRenderedPageBreak/>
        <w:t>服的养老岗位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97475E" w:rsidRPr="00D955CF">
        <w:rPr>
          <w:rFonts w:ascii="仿宋" w:eastAsia="仿宋" w:hAnsi="仿宋" w:cstheme="majorBidi" w:hint="eastAsia"/>
          <w:sz w:val="32"/>
          <w:szCs w:val="32"/>
        </w:rPr>
        <w:t>这是因为统战工作</w:t>
      </w:r>
      <w:r w:rsidR="00E92E98" w:rsidRPr="00D955CF">
        <w:rPr>
          <w:rFonts w:ascii="仿宋" w:eastAsia="仿宋" w:hAnsi="仿宋" w:cstheme="majorBidi" w:hint="eastAsia"/>
          <w:sz w:val="32"/>
          <w:szCs w:val="32"/>
        </w:rPr>
        <w:t>对外性强、服务对象又是党外人士、而且按党的要求有些工作只能做不能说，更别提宣传。</w:t>
      </w:r>
      <w:r w:rsidR="006F2420" w:rsidRPr="00D955CF">
        <w:rPr>
          <w:rFonts w:ascii="仿宋" w:eastAsia="仿宋" w:hAnsi="仿宋" w:cstheme="majorBidi" w:hint="eastAsia"/>
          <w:sz w:val="32"/>
          <w:szCs w:val="32"/>
        </w:rPr>
        <w:t>我来统战部之前，既没有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认为</w:t>
      </w:r>
      <w:r w:rsidR="006F2420" w:rsidRPr="00D955CF">
        <w:rPr>
          <w:rFonts w:ascii="仿宋" w:eastAsia="仿宋" w:hAnsi="仿宋" w:cstheme="majorBidi" w:hint="eastAsia"/>
          <w:sz w:val="32"/>
          <w:szCs w:val="32"/>
        </w:rPr>
        <w:t>是可有可无的闲差，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更</w:t>
      </w:r>
      <w:r w:rsidR="006F2420" w:rsidRPr="00D955CF">
        <w:rPr>
          <w:rFonts w:ascii="仿宋" w:eastAsia="仿宋" w:hAnsi="仿宋" w:cstheme="majorBidi" w:hint="eastAsia"/>
          <w:sz w:val="32"/>
          <w:szCs w:val="32"/>
        </w:rPr>
        <w:t>没有想到工作压力会如此之大。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我</w:t>
      </w:r>
      <w:r w:rsidR="002D7227" w:rsidRPr="00D955CF">
        <w:rPr>
          <w:rFonts w:ascii="仿宋" w:eastAsia="仿宋" w:hAnsi="仿宋" w:cstheme="majorBidi" w:hint="eastAsia"/>
          <w:sz w:val="32"/>
          <w:szCs w:val="32"/>
        </w:rPr>
        <w:t>慢慢</w:t>
      </w:r>
      <w:r w:rsidR="0097475E" w:rsidRPr="00D955CF">
        <w:rPr>
          <w:rFonts w:ascii="仿宋" w:eastAsia="仿宋" w:hAnsi="仿宋" w:cstheme="majorBidi" w:hint="eastAsia"/>
          <w:sz w:val="32"/>
          <w:szCs w:val="32"/>
        </w:rPr>
        <w:t>地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才</w:t>
      </w:r>
      <w:r w:rsidR="002D7227" w:rsidRPr="00D955CF">
        <w:rPr>
          <w:rFonts w:ascii="仿宋" w:eastAsia="仿宋" w:hAnsi="仿宋" w:cstheme="majorBidi" w:hint="eastAsia"/>
          <w:sz w:val="32"/>
          <w:szCs w:val="32"/>
        </w:rPr>
        <w:t>知道，统战工作</w:t>
      </w:r>
      <w:r w:rsidR="002971E7" w:rsidRPr="00D955CF">
        <w:rPr>
          <w:rFonts w:ascii="仿宋" w:eastAsia="仿宋" w:hAnsi="仿宋" w:cstheme="majorBidi"/>
          <w:sz w:val="32"/>
          <w:szCs w:val="32"/>
        </w:rPr>
        <w:t>在校内要面向9个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基层组织</w:t>
      </w:r>
      <w:r w:rsidR="002971E7" w:rsidRPr="00D955CF">
        <w:rPr>
          <w:rFonts w:ascii="仿宋" w:eastAsia="仿宋" w:hAnsi="仿宋" w:cstheme="majorBidi"/>
          <w:sz w:val="32"/>
          <w:szCs w:val="32"/>
        </w:rPr>
        <w:t>、</w:t>
      </w:r>
      <w:r w:rsidR="002D7227" w:rsidRPr="00D955CF">
        <w:rPr>
          <w:rFonts w:ascii="仿宋" w:eastAsia="仿宋" w:hAnsi="仿宋" w:cstheme="majorBidi"/>
          <w:sz w:val="32"/>
          <w:szCs w:val="32"/>
        </w:rPr>
        <w:t>10大类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服务</w:t>
      </w:r>
      <w:r w:rsidR="002D7227" w:rsidRPr="00D955CF">
        <w:rPr>
          <w:rFonts w:ascii="仿宋" w:eastAsia="仿宋" w:hAnsi="仿宋" w:cstheme="majorBidi"/>
          <w:sz w:val="32"/>
          <w:szCs w:val="32"/>
        </w:rPr>
        <w:t>群体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近8</w:t>
      </w:r>
      <w:r w:rsidR="00871012" w:rsidRPr="00D955CF">
        <w:rPr>
          <w:rFonts w:ascii="仿宋" w:eastAsia="仿宋" w:hAnsi="仿宋" w:cstheme="majorBidi"/>
          <w:sz w:val="32"/>
          <w:szCs w:val="32"/>
        </w:rPr>
        <w:t>00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人</w:t>
      </w:r>
      <w:r w:rsidR="002971E7" w:rsidRPr="00D955CF">
        <w:rPr>
          <w:rFonts w:ascii="仿宋" w:eastAsia="仿宋" w:hAnsi="仿宋" w:cstheme="majorBidi"/>
          <w:sz w:val="32"/>
          <w:szCs w:val="32"/>
        </w:rPr>
        <w:t>开展工作</w:t>
      </w:r>
      <w:r w:rsidR="002D7227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2971E7" w:rsidRPr="00D955CF">
        <w:rPr>
          <w:rFonts w:ascii="仿宋" w:eastAsia="仿宋" w:hAnsi="仿宋" w:cstheme="majorBidi"/>
          <w:sz w:val="32"/>
          <w:szCs w:val="32"/>
        </w:rPr>
        <w:t>对外还要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承担</w:t>
      </w:r>
      <w:r w:rsidR="00871012" w:rsidRPr="00D955CF">
        <w:rPr>
          <w:rFonts w:ascii="仿宋" w:eastAsia="仿宋" w:hAnsi="仿宋" w:cstheme="majorBidi"/>
          <w:sz w:val="32"/>
          <w:szCs w:val="32"/>
        </w:rPr>
        <w:t>国家、省</w:t>
      </w:r>
      <w:r w:rsidR="002971E7" w:rsidRPr="00D955CF">
        <w:rPr>
          <w:rFonts w:ascii="仿宋" w:eastAsia="仿宋" w:hAnsi="仿宋" w:cstheme="majorBidi"/>
          <w:sz w:val="32"/>
          <w:szCs w:val="32"/>
        </w:rPr>
        <w:t>市统战部，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党派、</w:t>
      </w:r>
      <w:r w:rsidR="002971E7" w:rsidRPr="00D955CF">
        <w:rPr>
          <w:rFonts w:ascii="仿宋" w:eastAsia="仿宋" w:hAnsi="仿宋" w:cstheme="majorBidi"/>
          <w:sz w:val="32"/>
          <w:szCs w:val="32"/>
        </w:rPr>
        <w:t>侨联等20多家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上级</w:t>
      </w:r>
      <w:r w:rsidR="002971E7" w:rsidRPr="00D955CF">
        <w:rPr>
          <w:rFonts w:ascii="仿宋" w:eastAsia="仿宋" w:hAnsi="仿宋" w:cstheme="majorBidi"/>
          <w:sz w:val="32"/>
          <w:szCs w:val="32"/>
        </w:rPr>
        <w:t>部门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的具体任务</w:t>
      </w:r>
      <w:r w:rsidR="002971E7" w:rsidRPr="00D955CF">
        <w:rPr>
          <w:rFonts w:ascii="仿宋" w:eastAsia="仿宋" w:hAnsi="仿宋" w:cstheme="majorBidi"/>
          <w:sz w:val="32"/>
          <w:szCs w:val="32"/>
        </w:rPr>
        <w:t>。</w:t>
      </w:r>
      <w:r w:rsidR="00C06DAD" w:rsidRPr="00D955CF">
        <w:rPr>
          <w:rFonts w:ascii="仿宋" w:eastAsia="仿宋" w:hAnsi="仿宋" w:cstheme="majorBidi"/>
          <w:sz w:val="32"/>
          <w:szCs w:val="32"/>
        </w:rPr>
        <w:t>服务对象</w:t>
      </w:r>
      <w:r w:rsidR="002D7227" w:rsidRPr="00D955CF">
        <w:rPr>
          <w:rFonts w:ascii="仿宋" w:eastAsia="仿宋" w:hAnsi="仿宋" w:cstheme="majorBidi" w:hint="eastAsia"/>
          <w:sz w:val="32"/>
          <w:szCs w:val="32"/>
        </w:rPr>
        <w:t>之</w:t>
      </w:r>
      <w:r w:rsidR="00C06DAD" w:rsidRPr="00D955CF">
        <w:rPr>
          <w:rFonts w:ascii="仿宋" w:eastAsia="仿宋" w:hAnsi="仿宋" w:cstheme="majorBidi"/>
          <w:sz w:val="32"/>
          <w:szCs w:val="32"/>
        </w:rPr>
        <w:t>多、上级部门</w:t>
      </w:r>
      <w:r w:rsidR="002D7227" w:rsidRPr="00D955CF">
        <w:rPr>
          <w:rFonts w:ascii="仿宋" w:eastAsia="仿宋" w:hAnsi="仿宋" w:cstheme="majorBidi" w:hint="eastAsia"/>
          <w:sz w:val="32"/>
          <w:szCs w:val="32"/>
        </w:rPr>
        <w:t>之</w:t>
      </w:r>
      <w:r w:rsidR="00C06DAD" w:rsidRPr="00D955CF">
        <w:rPr>
          <w:rFonts w:ascii="仿宋" w:eastAsia="仿宋" w:hAnsi="仿宋" w:cstheme="majorBidi"/>
          <w:sz w:val="32"/>
          <w:szCs w:val="32"/>
        </w:rPr>
        <w:t>多、工作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内容</w:t>
      </w:r>
      <w:r w:rsidR="002D7227" w:rsidRPr="00D955CF">
        <w:rPr>
          <w:rFonts w:ascii="仿宋" w:eastAsia="仿宋" w:hAnsi="仿宋" w:cstheme="majorBidi" w:hint="eastAsia"/>
          <w:sz w:val="32"/>
          <w:szCs w:val="32"/>
        </w:rPr>
        <w:t>之</w:t>
      </w:r>
      <w:r w:rsidR="00C06DAD" w:rsidRPr="00D955CF">
        <w:rPr>
          <w:rFonts w:ascii="仿宋" w:eastAsia="仿宋" w:hAnsi="仿宋" w:cstheme="majorBidi"/>
          <w:sz w:val="32"/>
          <w:szCs w:val="32"/>
        </w:rPr>
        <w:t>多</w:t>
      </w:r>
      <w:r w:rsidR="00EB267A" w:rsidRPr="00D955CF">
        <w:rPr>
          <w:rFonts w:ascii="仿宋" w:eastAsia="仿宋" w:hAnsi="仿宋" w:cstheme="majorBidi"/>
          <w:sz w:val="32"/>
          <w:szCs w:val="32"/>
        </w:rPr>
        <w:t>，</w:t>
      </w:r>
      <w:r w:rsidR="00C641A0" w:rsidRPr="00D955CF">
        <w:rPr>
          <w:rFonts w:ascii="仿宋" w:eastAsia="仿宋" w:hAnsi="仿宋" w:cstheme="majorBidi" w:hint="eastAsia"/>
          <w:sz w:val="32"/>
          <w:szCs w:val="32"/>
        </w:rPr>
        <w:t>远远</w:t>
      </w:r>
      <w:r w:rsidR="002D7227" w:rsidRPr="00D955CF">
        <w:rPr>
          <w:rFonts w:ascii="仿宋" w:eastAsia="仿宋" w:hAnsi="仿宋" w:cstheme="majorBidi" w:hint="eastAsia"/>
          <w:sz w:val="32"/>
          <w:szCs w:val="32"/>
        </w:rPr>
        <w:t>超出我的预料。</w:t>
      </w:r>
      <w:r w:rsidR="007C24AE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完全不能</w:t>
      </w:r>
      <w:r w:rsidR="0097475E" w:rsidRPr="00D955CF">
        <w:rPr>
          <w:rFonts w:ascii="仿宋" w:eastAsia="仿宋" w:hAnsi="仿宋" w:cstheme="majorBidi" w:hint="eastAsia"/>
          <w:b/>
          <w:bCs/>
          <w:sz w:val="32"/>
          <w:szCs w:val="32"/>
        </w:rPr>
        <w:t>怎么办？“干一行为一行”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。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2</w:t>
      </w:r>
      <w:r w:rsidR="00B91E0D" w:rsidRPr="00D955CF">
        <w:rPr>
          <w:rFonts w:ascii="仿宋" w:eastAsia="仿宋" w:hAnsi="仿宋" w:cstheme="majorBidi"/>
          <w:sz w:val="32"/>
          <w:szCs w:val="32"/>
        </w:rPr>
        <w:t>0</w:t>
      </w:r>
      <w:r w:rsidR="00A5211C" w:rsidRPr="00D955CF">
        <w:rPr>
          <w:rFonts w:ascii="仿宋" w:eastAsia="仿宋" w:hAnsi="仿宋" w:cstheme="majorBidi"/>
          <w:sz w:val="32"/>
          <w:szCs w:val="32"/>
        </w:rPr>
        <w:t>16年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我</w:t>
      </w:r>
      <w:r w:rsidR="00A5211C" w:rsidRPr="00D955CF">
        <w:rPr>
          <w:rFonts w:ascii="仿宋" w:eastAsia="仿宋" w:hAnsi="仿宋" w:cstheme="majorBidi"/>
          <w:sz w:val="32"/>
          <w:szCs w:val="32"/>
        </w:rPr>
        <w:t>曾做过一次统计，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全年共完成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了</w:t>
      </w:r>
      <w:r w:rsidR="00A5211C" w:rsidRPr="00D955CF">
        <w:rPr>
          <w:rFonts w:ascii="仿宋" w:eastAsia="仿宋" w:hAnsi="仿宋" w:cstheme="majorBidi"/>
          <w:sz w:val="32"/>
          <w:szCs w:val="32"/>
        </w:rPr>
        <w:t>20场</w:t>
      </w:r>
      <w:r w:rsidR="00F73B2C" w:rsidRPr="00D955CF">
        <w:rPr>
          <w:rFonts w:ascii="仿宋" w:eastAsia="仿宋" w:hAnsi="仿宋" w:cstheme="majorBidi" w:hint="eastAsia"/>
          <w:sz w:val="32"/>
          <w:szCs w:val="32"/>
        </w:rPr>
        <w:t>大</w:t>
      </w:r>
      <w:r w:rsidR="00A5211C" w:rsidRPr="00D955CF">
        <w:rPr>
          <w:rFonts w:ascii="仿宋" w:eastAsia="仿宋" w:hAnsi="仿宋" w:cstheme="majorBidi"/>
          <w:sz w:val="32"/>
          <w:szCs w:val="32"/>
        </w:rPr>
        <w:t>会议，13场大活动，省级以上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超过</w:t>
      </w:r>
      <w:r w:rsidR="00A5211C" w:rsidRPr="00D955CF">
        <w:rPr>
          <w:rFonts w:ascii="仿宋" w:eastAsia="仿宋" w:hAnsi="仿宋" w:cstheme="majorBidi"/>
          <w:sz w:val="32"/>
          <w:szCs w:val="32"/>
        </w:rPr>
        <w:t>3000字的</w:t>
      </w:r>
      <w:r w:rsidR="00F73B2C" w:rsidRPr="00D955CF">
        <w:rPr>
          <w:rFonts w:ascii="仿宋" w:eastAsia="仿宋" w:hAnsi="仿宋" w:cstheme="majorBidi" w:hint="eastAsia"/>
          <w:sz w:val="32"/>
          <w:szCs w:val="32"/>
        </w:rPr>
        <w:t>大</w:t>
      </w:r>
      <w:r w:rsidR="00A5211C" w:rsidRPr="00D955CF">
        <w:rPr>
          <w:rFonts w:ascii="仿宋" w:eastAsia="仿宋" w:hAnsi="仿宋" w:cstheme="majorBidi"/>
          <w:sz w:val="32"/>
          <w:szCs w:val="32"/>
        </w:rPr>
        <w:t>材料60</w:t>
      </w:r>
      <w:r w:rsidR="0002795F" w:rsidRPr="00D955CF">
        <w:rPr>
          <w:rFonts w:ascii="仿宋" w:eastAsia="仿宋" w:hAnsi="仿宋" w:cstheme="majorBidi" w:hint="eastAsia"/>
          <w:sz w:val="32"/>
          <w:szCs w:val="32"/>
        </w:rPr>
        <w:t>多</w:t>
      </w:r>
      <w:r w:rsidR="00A5211C" w:rsidRPr="00D955CF">
        <w:rPr>
          <w:rFonts w:ascii="仿宋" w:eastAsia="仿宋" w:hAnsi="仿宋" w:cstheme="majorBidi"/>
          <w:sz w:val="32"/>
          <w:szCs w:val="32"/>
        </w:rPr>
        <w:t>份。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因为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当时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家里</w:t>
      </w:r>
      <w:r w:rsidR="00E05C5F" w:rsidRPr="00D955CF">
        <w:rPr>
          <w:rFonts w:ascii="仿宋" w:eastAsia="仿宋" w:hAnsi="仿宋" w:cstheme="majorBidi"/>
          <w:sz w:val="32"/>
          <w:szCs w:val="32"/>
        </w:rPr>
        <w:t>孩子小，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又是自己带，</w:t>
      </w:r>
      <w:r w:rsidR="00E05C5F" w:rsidRPr="00D955CF">
        <w:rPr>
          <w:rFonts w:ascii="仿宋" w:eastAsia="仿宋" w:hAnsi="仿宋" w:cstheme="majorBidi"/>
          <w:sz w:val="32"/>
          <w:szCs w:val="32"/>
        </w:rPr>
        <w:t>不具备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在学校</w:t>
      </w:r>
      <w:r w:rsidR="00A5211C" w:rsidRPr="00D955CF">
        <w:rPr>
          <w:rFonts w:ascii="仿宋" w:eastAsia="仿宋" w:hAnsi="仿宋" w:cstheme="majorBidi"/>
          <w:sz w:val="32"/>
          <w:szCs w:val="32"/>
        </w:rPr>
        <w:t>加班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的</w:t>
      </w:r>
      <w:r w:rsidR="00A5211C" w:rsidRPr="00D955CF">
        <w:rPr>
          <w:rFonts w:ascii="仿宋" w:eastAsia="仿宋" w:hAnsi="仿宋" w:cstheme="majorBidi"/>
          <w:sz w:val="32"/>
          <w:szCs w:val="32"/>
        </w:rPr>
        <w:t>条件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E05C5F" w:rsidRPr="00D955CF">
        <w:rPr>
          <w:rFonts w:ascii="仿宋" w:eastAsia="仿宋" w:hAnsi="仿宋" w:cstheme="majorBidi"/>
          <w:sz w:val="32"/>
          <w:szCs w:val="32"/>
        </w:rPr>
        <w:t>1/3的工作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任务都不得不带回</w:t>
      </w:r>
      <w:r w:rsidR="00871012" w:rsidRPr="00D955CF">
        <w:rPr>
          <w:rFonts w:ascii="仿宋" w:eastAsia="仿宋" w:hAnsi="仿宋" w:cstheme="majorBidi"/>
          <w:sz w:val="32"/>
          <w:szCs w:val="32"/>
        </w:rPr>
        <w:t>家里完成</w:t>
      </w:r>
      <w:r w:rsidR="00E05C5F" w:rsidRPr="00D955CF">
        <w:rPr>
          <w:rFonts w:ascii="仿宋" w:eastAsia="仿宋" w:hAnsi="仿宋" w:cstheme="majorBidi"/>
          <w:sz w:val="32"/>
          <w:szCs w:val="32"/>
        </w:rPr>
        <w:t>。</w:t>
      </w:r>
      <w:r w:rsidR="00784DE0" w:rsidRPr="00D955CF">
        <w:rPr>
          <w:rFonts w:ascii="仿宋" w:eastAsia="仿宋" w:hAnsi="仿宋" w:cstheme="majorBidi" w:hint="eastAsia"/>
          <w:sz w:val="32"/>
          <w:szCs w:val="32"/>
        </w:rPr>
        <w:t>无数个夜晚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孩子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已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入睡的</w:t>
      </w:r>
      <w:r w:rsidR="00E05C5F" w:rsidRPr="00D955CF">
        <w:rPr>
          <w:rFonts w:ascii="仿宋" w:eastAsia="仿宋" w:hAnsi="仿宋" w:cstheme="majorBidi"/>
          <w:sz w:val="32"/>
          <w:szCs w:val="32"/>
        </w:rPr>
        <w:t>9点后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或</w:t>
      </w:r>
      <w:r w:rsidR="00784DE0" w:rsidRPr="00D955CF">
        <w:rPr>
          <w:rFonts w:ascii="仿宋" w:eastAsia="仿宋" w:hAnsi="仿宋" w:cstheme="majorBidi" w:hint="eastAsia"/>
          <w:sz w:val="32"/>
          <w:szCs w:val="32"/>
        </w:rPr>
        <w:t>是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凌晨</w:t>
      </w:r>
      <w:r w:rsidR="00E05C5F" w:rsidRPr="00D955CF">
        <w:rPr>
          <w:rFonts w:ascii="仿宋" w:eastAsia="仿宋" w:hAnsi="仿宋" w:cstheme="majorBidi"/>
          <w:sz w:val="32"/>
          <w:szCs w:val="32"/>
        </w:rPr>
        <w:t>4点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天亮前便成了</w:t>
      </w:r>
      <w:r w:rsidR="00871012" w:rsidRPr="00D955CF">
        <w:rPr>
          <w:rFonts w:ascii="仿宋" w:eastAsia="仿宋" w:hAnsi="仿宋" w:cstheme="majorBidi" w:hint="eastAsia"/>
          <w:sz w:val="32"/>
          <w:szCs w:val="32"/>
        </w:rPr>
        <w:t>我的</w:t>
      </w:r>
      <w:r w:rsidR="00A5211C" w:rsidRPr="00D955CF">
        <w:rPr>
          <w:rFonts w:ascii="仿宋" w:eastAsia="仿宋" w:hAnsi="仿宋" w:cstheme="majorBidi" w:hint="eastAsia"/>
          <w:sz w:val="32"/>
          <w:szCs w:val="32"/>
        </w:rPr>
        <w:t>工作时间</w:t>
      </w:r>
      <w:r w:rsidR="00E05C5F" w:rsidRPr="00D955CF">
        <w:rPr>
          <w:rFonts w:ascii="仿宋" w:eastAsia="仿宋" w:hAnsi="仿宋" w:cstheme="majorBidi"/>
          <w:sz w:val="32"/>
          <w:szCs w:val="32"/>
        </w:rPr>
        <w:t>。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尽管苦，但</w:t>
      </w:r>
      <w:r w:rsidR="008F757F" w:rsidRPr="00D955CF">
        <w:rPr>
          <w:rFonts w:ascii="仿宋" w:eastAsia="仿宋" w:hAnsi="仿宋" w:cstheme="majorBidi" w:hint="eastAsia"/>
          <w:sz w:val="32"/>
          <w:szCs w:val="32"/>
        </w:rPr>
        <w:t>每每</w:t>
      </w:r>
      <w:r w:rsidR="00512CC4" w:rsidRPr="00D955CF">
        <w:rPr>
          <w:rFonts w:ascii="仿宋" w:eastAsia="仿宋" w:hAnsi="仿宋" w:cstheme="majorBidi" w:hint="eastAsia"/>
          <w:sz w:val="32"/>
          <w:szCs w:val="32"/>
        </w:rPr>
        <w:t>看着学校统战工作的良好发展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局面</w:t>
      </w:r>
      <w:r w:rsidR="00512CC4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B91E0D" w:rsidRPr="00D955CF">
        <w:rPr>
          <w:rFonts w:ascii="仿宋" w:eastAsia="仿宋" w:hAnsi="仿宋" w:cstheme="majorBidi" w:hint="eastAsia"/>
          <w:sz w:val="32"/>
          <w:szCs w:val="32"/>
        </w:rPr>
        <w:t>却</w:t>
      </w:r>
      <w:r w:rsidR="008F757F" w:rsidRPr="00D955CF">
        <w:rPr>
          <w:rFonts w:ascii="仿宋" w:eastAsia="仿宋" w:hAnsi="仿宋" w:cstheme="majorBidi" w:hint="eastAsia"/>
          <w:sz w:val="32"/>
          <w:szCs w:val="32"/>
        </w:rPr>
        <w:t>总感觉一切都</w:t>
      </w:r>
      <w:r w:rsidR="00512CC4" w:rsidRPr="00D955CF">
        <w:rPr>
          <w:rFonts w:ascii="仿宋" w:eastAsia="仿宋" w:hAnsi="仿宋" w:cstheme="majorBidi" w:hint="eastAsia"/>
          <w:sz w:val="32"/>
          <w:szCs w:val="32"/>
        </w:rPr>
        <w:t>是那么值得。</w:t>
      </w:r>
    </w:p>
    <w:p w:rsidR="00D412A6" w:rsidRPr="00D955CF" w:rsidRDefault="00761B55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  <w:r w:rsidRPr="00D955CF">
        <w:rPr>
          <w:rFonts w:ascii="仿宋" w:eastAsia="仿宋" w:hAnsi="仿宋" w:cstheme="majorBidi" w:hint="eastAsia"/>
          <w:sz w:val="32"/>
          <w:szCs w:val="32"/>
        </w:rPr>
        <w:t>我相信，所有努力都会被看见，</w:t>
      </w:r>
      <w:r w:rsidR="007F2CA4" w:rsidRPr="00D955CF">
        <w:rPr>
          <w:rFonts w:ascii="仿宋" w:eastAsia="仿宋" w:hAnsi="仿宋" w:cstheme="majorBidi" w:hint="eastAsia"/>
          <w:sz w:val="32"/>
          <w:szCs w:val="32"/>
        </w:rPr>
        <w:t>百年</w:t>
      </w:r>
      <w:r w:rsidR="007F2CA4" w:rsidRPr="00D955CF">
        <w:rPr>
          <w:rFonts w:ascii="仿宋" w:eastAsia="仿宋" w:hAnsi="仿宋" w:cstheme="majorBidi"/>
          <w:sz w:val="32"/>
          <w:szCs w:val="32"/>
        </w:rPr>
        <w:t>初心</w:t>
      </w:r>
      <w:r w:rsidR="00385519" w:rsidRPr="00D955CF">
        <w:rPr>
          <w:rFonts w:ascii="仿宋" w:eastAsia="仿宋" w:hAnsi="仿宋" w:cstheme="majorBidi" w:hint="eastAsia"/>
          <w:sz w:val="32"/>
          <w:szCs w:val="32"/>
        </w:rPr>
        <w:t>也</w:t>
      </w:r>
      <w:r w:rsidR="0002795F" w:rsidRPr="00D955CF">
        <w:rPr>
          <w:rFonts w:ascii="仿宋" w:eastAsia="仿宋" w:hAnsi="仿宋" w:cstheme="majorBidi" w:hint="eastAsia"/>
          <w:sz w:val="32"/>
          <w:szCs w:val="32"/>
        </w:rPr>
        <w:t>将</w:t>
      </w:r>
      <w:r w:rsidR="007F2CA4" w:rsidRPr="00D955CF">
        <w:rPr>
          <w:rFonts w:ascii="仿宋" w:eastAsia="仿宋" w:hAnsi="仿宋" w:cstheme="majorBidi"/>
          <w:sz w:val="32"/>
          <w:szCs w:val="32"/>
        </w:rPr>
        <w:t>始终不改变</w:t>
      </w:r>
      <w:r w:rsidR="002163B2" w:rsidRPr="00D955CF">
        <w:rPr>
          <w:rFonts w:ascii="仿宋" w:eastAsia="仿宋" w:hAnsi="仿宋" w:cstheme="majorBidi" w:hint="eastAsia"/>
          <w:sz w:val="32"/>
          <w:szCs w:val="32"/>
        </w:rPr>
        <w:t>。</w:t>
      </w:r>
      <w:r w:rsidR="008F757F" w:rsidRPr="00D955CF">
        <w:rPr>
          <w:rFonts w:ascii="仿宋" w:eastAsia="仿宋" w:hAnsi="仿宋" w:cstheme="majorBidi" w:hint="eastAsia"/>
          <w:sz w:val="32"/>
          <w:szCs w:val="32"/>
        </w:rPr>
        <w:t>借此机会</w:t>
      </w:r>
      <w:r w:rsidR="00A608D2" w:rsidRPr="00D955CF">
        <w:rPr>
          <w:rFonts w:ascii="仿宋" w:eastAsia="仿宋" w:hAnsi="仿宋" w:cstheme="majorBidi" w:hint="eastAsia"/>
          <w:sz w:val="32"/>
          <w:szCs w:val="32"/>
        </w:rPr>
        <w:t>，</w:t>
      </w:r>
      <w:r w:rsidR="008F757F" w:rsidRPr="00D955CF">
        <w:rPr>
          <w:rFonts w:ascii="仿宋" w:eastAsia="仿宋" w:hAnsi="仿宋" w:cstheme="majorBidi" w:hint="eastAsia"/>
          <w:sz w:val="32"/>
          <w:szCs w:val="32"/>
        </w:rPr>
        <w:t>我要感谢在我成长路上给过我帮助、和我共过事的每一位领导和朋友</w:t>
      </w:r>
      <w:r w:rsidR="004250A3" w:rsidRPr="00D955CF">
        <w:rPr>
          <w:rFonts w:ascii="仿宋" w:eastAsia="仿宋" w:hAnsi="仿宋" w:cstheme="majorBidi" w:hint="eastAsia"/>
          <w:sz w:val="32"/>
          <w:szCs w:val="32"/>
        </w:rPr>
        <w:t>。</w:t>
      </w:r>
      <w:r w:rsidR="008F757F" w:rsidRPr="00D955CF">
        <w:rPr>
          <w:rFonts w:ascii="仿宋" w:eastAsia="仿宋" w:hAnsi="仿宋" w:cstheme="majorBidi" w:hint="eastAsia"/>
          <w:sz w:val="32"/>
          <w:szCs w:val="32"/>
        </w:rPr>
        <w:t>我也承诺</w:t>
      </w:r>
      <w:r w:rsidR="00A608D2" w:rsidRPr="00D955CF">
        <w:rPr>
          <w:rFonts w:ascii="仿宋" w:eastAsia="仿宋" w:hAnsi="仿宋" w:cstheme="majorBidi" w:hint="eastAsia"/>
          <w:sz w:val="32"/>
          <w:szCs w:val="32"/>
        </w:rPr>
        <w:t>，将</w:t>
      </w:r>
      <w:r w:rsidR="008F757F" w:rsidRPr="00D955CF">
        <w:rPr>
          <w:rFonts w:ascii="仿宋" w:eastAsia="仿宋" w:hAnsi="仿宋" w:cstheme="majorBidi" w:hint="eastAsia"/>
          <w:sz w:val="32"/>
          <w:szCs w:val="32"/>
        </w:rPr>
        <w:t>会始终保持昂扬的奋斗姿态</w:t>
      </w:r>
      <w:r w:rsidR="00BA68B2" w:rsidRPr="00D955CF">
        <w:rPr>
          <w:rFonts w:ascii="仿宋" w:eastAsia="仿宋" w:hAnsi="仿宋" w:cstheme="majorBidi"/>
          <w:sz w:val="32"/>
          <w:szCs w:val="32"/>
        </w:rPr>
        <w:t>，</w:t>
      </w:r>
      <w:r w:rsidR="008F757F" w:rsidRPr="00D955CF">
        <w:rPr>
          <w:rFonts w:ascii="仿宋" w:eastAsia="仿宋" w:hAnsi="仿宋" w:cstheme="majorBidi" w:hint="eastAsia"/>
          <w:sz w:val="32"/>
          <w:szCs w:val="32"/>
        </w:rPr>
        <w:t>以实际行动为党庆生、向党献礼！</w:t>
      </w:r>
    </w:p>
    <w:p w:rsidR="00C441FE" w:rsidRPr="00D955CF" w:rsidRDefault="00C441FE" w:rsidP="00D955CF">
      <w:pPr>
        <w:snapToGrid w:val="0"/>
        <w:spacing w:line="500" w:lineRule="exact"/>
        <w:ind w:firstLine="600"/>
        <w:rPr>
          <w:rFonts w:ascii="仿宋" w:eastAsia="仿宋" w:hAnsi="仿宋" w:cstheme="majorBidi"/>
          <w:sz w:val="32"/>
          <w:szCs w:val="32"/>
        </w:rPr>
      </w:pPr>
    </w:p>
    <w:sectPr w:rsidR="00C441FE" w:rsidRPr="00D955CF" w:rsidSect="00520934">
      <w:footerReference w:type="default" r:id="rId8"/>
      <w:pgSz w:w="11906" w:h="16838"/>
      <w:pgMar w:top="1135" w:right="1133" w:bottom="1135" w:left="1276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71" w:rsidRDefault="00C24D71" w:rsidP="00EB1FE5">
      <w:r>
        <w:separator/>
      </w:r>
    </w:p>
  </w:endnote>
  <w:endnote w:type="continuationSeparator" w:id="0">
    <w:p w:rsidR="00C24D71" w:rsidRDefault="00C24D71" w:rsidP="00EB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076371"/>
      <w:docPartObj>
        <w:docPartGallery w:val="Page Numbers (Bottom of Page)"/>
        <w:docPartUnique/>
      </w:docPartObj>
    </w:sdtPr>
    <w:sdtEndPr/>
    <w:sdtContent>
      <w:p w:rsidR="00EB1FE5" w:rsidRDefault="00EB1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18" w:rsidRPr="00907118">
          <w:rPr>
            <w:noProof/>
            <w:lang w:val="zh-CN"/>
          </w:rPr>
          <w:t>3</w:t>
        </w:r>
        <w:r>
          <w:fldChar w:fldCharType="end"/>
        </w:r>
      </w:p>
    </w:sdtContent>
  </w:sdt>
  <w:p w:rsidR="00EB1FE5" w:rsidRDefault="00EB1F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71" w:rsidRDefault="00C24D71" w:rsidP="00EB1FE5">
      <w:r>
        <w:separator/>
      </w:r>
    </w:p>
  </w:footnote>
  <w:footnote w:type="continuationSeparator" w:id="0">
    <w:p w:rsidR="00C24D71" w:rsidRDefault="00C24D71" w:rsidP="00EB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9"/>
    <w:rsid w:val="00013EC0"/>
    <w:rsid w:val="0002795F"/>
    <w:rsid w:val="0003759B"/>
    <w:rsid w:val="0006607A"/>
    <w:rsid w:val="000743AA"/>
    <w:rsid w:val="000800C2"/>
    <w:rsid w:val="000818DB"/>
    <w:rsid w:val="00091C61"/>
    <w:rsid w:val="000A1B57"/>
    <w:rsid w:val="000B07E1"/>
    <w:rsid w:val="000B5018"/>
    <w:rsid w:val="000B6CE5"/>
    <w:rsid w:val="000C5328"/>
    <w:rsid w:val="000C5CC6"/>
    <w:rsid w:val="000C5D99"/>
    <w:rsid w:val="000C6383"/>
    <w:rsid w:val="000D33CA"/>
    <w:rsid w:val="000F3CB9"/>
    <w:rsid w:val="001135E9"/>
    <w:rsid w:val="00113A3D"/>
    <w:rsid w:val="0011433D"/>
    <w:rsid w:val="00114805"/>
    <w:rsid w:val="00115349"/>
    <w:rsid w:val="00144F9C"/>
    <w:rsid w:val="00147EBC"/>
    <w:rsid w:val="00166288"/>
    <w:rsid w:val="00175C8E"/>
    <w:rsid w:val="00185461"/>
    <w:rsid w:val="0019697A"/>
    <w:rsid w:val="001C2181"/>
    <w:rsid w:val="001C3D33"/>
    <w:rsid w:val="001C466D"/>
    <w:rsid w:val="001E29B2"/>
    <w:rsid w:val="001E3FAD"/>
    <w:rsid w:val="001F0807"/>
    <w:rsid w:val="00205204"/>
    <w:rsid w:val="002109F0"/>
    <w:rsid w:val="00213EAF"/>
    <w:rsid w:val="002163B2"/>
    <w:rsid w:val="00216BB1"/>
    <w:rsid w:val="00242CE7"/>
    <w:rsid w:val="002450F1"/>
    <w:rsid w:val="00245823"/>
    <w:rsid w:val="00252470"/>
    <w:rsid w:val="002740E3"/>
    <w:rsid w:val="00291A75"/>
    <w:rsid w:val="0029418E"/>
    <w:rsid w:val="00294F45"/>
    <w:rsid w:val="002950E9"/>
    <w:rsid w:val="002971E7"/>
    <w:rsid w:val="00297F9A"/>
    <w:rsid w:val="002A1291"/>
    <w:rsid w:val="002A3D70"/>
    <w:rsid w:val="002D337B"/>
    <w:rsid w:val="002D3B93"/>
    <w:rsid w:val="002D7227"/>
    <w:rsid w:val="002E1006"/>
    <w:rsid w:val="002F0FC7"/>
    <w:rsid w:val="00306CAB"/>
    <w:rsid w:val="00314263"/>
    <w:rsid w:val="00363AE6"/>
    <w:rsid w:val="003841EE"/>
    <w:rsid w:val="00385519"/>
    <w:rsid w:val="003A1C54"/>
    <w:rsid w:val="003B55C5"/>
    <w:rsid w:val="003D7FF9"/>
    <w:rsid w:val="003F0F2C"/>
    <w:rsid w:val="00423386"/>
    <w:rsid w:val="004250A3"/>
    <w:rsid w:val="00430E68"/>
    <w:rsid w:val="004325EF"/>
    <w:rsid w:val="00436184"/>
    <w:rsid w:val="0044742F"/>
    <w:rsid w:val="00460119"/>
    <w:rsid w:val="004612CC"/>
    <w:rsid w:val="004701CE"/>
    <w:rsid w:val="00472DAD"/>
    <w:rsid w:val="004A3419"/>
    <w:rsid w:val="004B2BCB"/>
    <w:rsid w:val="004B57BE"/>
    <w:rsid w:val="004E0826"/>
    <w:rsid w:val="004E36E5"/>
    <w:rsid w:val="00510C5B"/>
    <w:rsid w:val="00512CC4"/>
    <w:rsid w:val="00520934"/>
    <w:rsid w:val="005218C9"/>
    <w:rsid w:val="00523756"/>
    <w:rsid w:val="00527E6F"/>
    <w:rsid w:val="005407EF"/>
    <w:rsid w:val="00544503"/>
    <w:rsid w:val="005631BE"/>
    <w:rsid w:val="00564FBD"/>
    <w:rsid w:val="00580939"/>
    <w:rsid w:val="005A04B8"/>
    <w:rsid w:val="005C0F5E"/>
    <w:rsid w:val="005E5D3A"/>
    <w:rsid w:val="005E7426"/>
    <w:rsid w:val="00605E0B"/>
    <w:rsid w:val="00614E08"/>
    <w:rsid w:val="00631FE7"/>
    <w:rsid w:val="0063244D"/>
    <w:rsid w:val="006408EB"/>
    <w:rsid w:val="006425FB"/>
    <w:rsid w:val="00644AE9"/>
    <w:rsid w:val="00650C78"/>
    <w:rsid w:val="00661CF8"/>
    <w:rsid w:val="006725C5"/>
    <w:rsid w:val="0067321B"/>
    <w:rsid w:val="006735A1"/>
    <w:rsid w:val="006822E7"/>
    <w:rsid w:val="0068540A"/>
    <w:rsid w:val="00685793"/>
    <w:rsid w:val="006C686D"/>
    <w:rsid w:val="006E7DF8"/>
    <w:rsid w:val="006F0B2F"/>
    <w:rsid w:val="006F2420"/>
    <w:rsid w:val="006F6404"/>
    <w:rsid w:val="006F7102"/>
    <w:rsid w:val="00702FB6"/>
    <w:rsid w:val="00724B0B"/>
    <w:rsid w:val="00761B55"/>
    <w:rsid w:val="00766077"/>
    <w:rsid w:val="007742BD"/>
    <w:rsid w:val="00780440"/>
    <w:rsid w:val="00784DE0"/>
    <w:rsid w:val="007B250E"/>
    <w:rsid w:val="007C00D2"/>
    <w:rsid w:val="007C24AE"/>
    <w:rsid w:val="007D15A1"/>
    <w:rsid w:val="007D45F3"/>
    <w:rsid w:val="007D5F84"/>
    <w:rsid w:val="007E4D55"/>
    <w:rsid w:val="007F2CA4"/>
    <w:rsid w:val="00831417"/>
    <w:rsid w:val="00840D65"/>
    <w:rsid w:val="00871012"/>
    <w:rsid w:val="00873B89"/>
    <w:rsid w:val="00897A2D"/>
    <w:rsid w:val="008B125E"/>
    <w:rsid w:val="008B4D28"/>
    <w:rsid w:val="008C31DE"/>
    <w:rsid w:val="008E71A1"/>
    <w:rsid w:val="008E784D"/>
    <w:rsid w:val="008F69FD"/>
    <w:rsid w:val="008F757F"/>
    <w:rsid w:val="00907118"/>
    <w:rsid w:val="00915E08"/>
    <w:rsid w:val="00924F40"/>
    <w:rsid w:val="00934852"/>
    <w:rsid w:val="009458D9"/>
    <w:rsid w:val="00946591"/>
    <w:rsid w:val="009518AA"/>
    <w:rsid w:val="0097475E"/>
    <w:rsid w:val="009750E3"/>
    <w:rsid w:val="009773A7"/>
    <w:rsid w:val="0098236A"/>
    <w:rsid w:val="0098671D"/>
    <w:rsid w:val="009A4BCF"/>
    <w:rsid w:val="009B0B0E"/>
    <w:rsid w:val="009E3CF0"/>
    <w:rsid w:val="00A04870"/>
    <w:rsid w:val="00A17A03"/>
    <w:rsid w:val="00A42619"/>
    <w:rsid w:val="00A5211C"/>
    <w:rsid w:val="00A608D2"/>
    <w:rsid w:val="00A61BAE"/>
    <w:rsid w:val="00A62924"/>
    <w:rsid w:val="00A62E82"/>
    <w:rsid w:val="00A67910"/>
    <w:rsid w:val="00A7600E"/>
    <w:rsid w:val="00A8656F"/>
    <w:rsid w:val="00A9187E"/>
    <w:rsid w:val="00AA56A7"/>
    <w:rsid w:val="00AD1ACF"/>
    <w:rsid w:val="00AD2BEC"/>
    <w:rsid w:val="00AD431A"/>
    <w:rsid w:val="00AE233C"/>
    <w:rsid w:val="00AF0AE2"/>
    <w:rsid w:val="00B22724"/>
    <w:rsid w:val="00B272B2"/>
    <w:rsid w:val="00B27EEF"/>
    <w:rsid w:val="00B51EA8"/>
    <w:rsid w:val="00B52B2B"/>
    <w:rsid w:val="00B65D9F"/>
    <w:rsid w:val="00B73B46"/>
    <w:rsid w:val="00B75C03"/>
    <w:rsid w:val="00B77832"/>
    <w:rsid w:val="00B91936"/>
    <w:rsid w:val="00B91E0D"/>
    <w:rsid w:val="00B927E0"/>
    <w:rsid w:val="00B9755A"/>
    <w:rsid w:val="00BA68B2"/>
    <w:rsid w:val="00BB116E"/>
    <w:rsid w:val="00BD54D6"/>
    <w:rsid w:val="00BE085B"/>
    <w:rsid w:val="00BF01D2"/>
    <w:rsid w:val="00BF1D23"/>
    <w:rsid w:val="00BF41F2"/>
    <w:rsid w:val="00C04AF9"/>
    <w:rsid w:val="00C06DAD"/>
    <w:rsid w:val="00C205AA"/>
    <w:rsid w:val="00C220A7"/>
    <w:rsid w:val="00C24D71"/>
    <w:rsid w:val="00C25CB3"/>
    <w:rsid w:val="00C3177D"/>
    <w:rsid w:val="00C441FE"/>
    <w:rsid w:val="00C56665"/>
    <w:rsid w:val="00C641A0"/>
    <w:rsid w:val="00C656EE"/>
    <w:rsid w:val="00C76FC0"/>
    <w:rsid w:val="00C8400B"/>
    <w:rsid w:val="00C95729"/>
    <w:rsid w:val="00CB2F17"/>
    <w:rsid w:val="00CE1BE8"/>
    <w:rsid w:val="00CE4899"/>
    <w:rsid w:val="00CF23D8"/>
    <w:rsid w:val="00D20906"/>
    <w:rsid w:val="00D2541D"/>
    <w:rsid w:val="00D2624D"/>
    <w:rsid w:val="00D412A6"/>
    <w:rsid w:val="00D431E4"/>
    <w:rsid w:val="00D43DD1"/>
    <w:rsid w:val="00D44186"/>
    <w:rsid w:val="00D538B6"/>
    <w:rsid w:val="00D62F9A"/>
    <w:rsid w:val="00D65E64"/>
    <w:rsid w:val="00D73F4C"/>
    <w:rsid w:val="00D74731"/>
    <w:rsid w:val="00D955CF"/>
    <w:rsid w:val="00DA28B6"/>
    <w:rsid w:val="00DD018C"/>
    <w:rsid w:val="00DF581C"/>
    <w:rsid w:val="00E05C5F"/>
    <w:rsid w:val="00E068D2"/>
    <w:rsid w:val="00E070F6"/>
    <w:rsid w:val="00E16F0B"/>
    <w:rsid w:val="00E175D7"/>
    <w:rsid w:val="00E376EE"/>
    <w:rsid w:val="00E43B1E"/>
    <w:rsid w:val="00E53977"/>
    <w:rsid w:val="00E7062F"/>
    <w:rsid w:val="00E762A0"/>
    <w:rsid w:val="00E92E98"/>
    <w:rsid w:val="00E95CCA"/>
    <w:rsid w:val="00EB0935"/>
    <w:rsid w:val="00EB1FE5"/>
    <w:rsid w:val="00EB267A"/>
    <w:rsid w:val="00EB391C"/>
    <w:rsid w:val="00EC302D"/>
    <w:rsid w:val="00EF6BA3"/>
    <w:rsid w:val="00F23E0A"/>
    <w:rsid w:val="00F26FA7"/>
    <w:rsid w:val="00F50700"/>
    <w:rsid w:val="00F7012E"/>
    <w:rsid w:val="00F70D90"/>
    <w:rsid w:val="00F73B2C"/>
    <w:rsid w:val="00F75640"/>
    <w:rsid w:val="00F77585"/>
    <w:rsid w:val="00F948D9"/>
    <w:rsid w:val="00FA4698"/>
    <w:rsid w:val="00FC19D7"/>
    <w:rsid w:val="00FC22F5"/>
    <w:rsid w:val="00FC7603"/>
    <w:rsid w:val="00FD198C"/>
    <w:rsid w:val="00FE25D4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F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10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0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F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10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57F6-8942-47B2-A133-0380ADAB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298</Words>
  <Characters>1703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王俊玲</dc:creator>
  <cp:keywords/>
  <dc:description/>
  <cp:lastModifiedBy>Lenovo</cp:lastModifiedBy>
  <cp:revision>154</cp:revision>
  <cp:lastPrinted>2021-06-29T02:26:00Z</cp:lastPrinted>
  <dcterms:created xsi:type="dcterms:W3CDTF">2021-06-26T06:17:00Z</dcterms:created>
  <dcterms:modified xsi:type="dcterms:W3CDTF">2021-07-05T02:52:00Z</dcterms:modified>
</cp:coreProperties>
</file>